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9A0C22" w:rsidP="008B4C15">
      <w:pPr>
        <w:widowControl/>
        <w:autoSpaceDE/>
        <w:autoSpaceDN/>
        <w:adjustRightInd/>
        <w:ind w:firstLine="567"/>
        <w:jc w:val="center"/>
        <w:rPr>
          <w:b/>
          <w:sz w:val="24"/>
          <w:szCs w:val="24"/>
        </w:rPr>
      </w:pPr>
      <w:bookmarkStart w:id="0" w:name="_GoBack"/>
      <w:bookmarkEnd w:id="0"/>
      <w:r>
        <w:rPr>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5901690</wp:posOffset>
                </wp:positionH>
                <wp:positionV relativeFrom="paragraph">
                  <wp:posOffset>-169545</wp:posOffset>
                </wp:positionV>
                <wp:extent cx="781050" cy="368300"/>
                <wp:effectExtent l="11430" t="9525" r="762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906DFE" w:rsidRPr="00222A84" w:rsidRDefault="00906DFE" w:rsidP="00B47B1F">
                            <w:pPr>
                              <w:rPr>
                                <w:b/>
                                <w:color w:val="FF0000"/>
                                <w:sz w:val="28"/>
                              </w:rPr>
                            </w:pPr>
                            <w:r>
                              <w:rPr>
                                <w:b/>
                                <w:color w:val="FF0000"/>
                                <w:sz w:val="28"/>
                              </w:rPr>
                              <w:t>44</w:t>
                            </w:r>
                            <w:r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906DFE" w:rsidRPr="00222A84" w:rsidRDefault="00906DFE" w:rsidP="00B47B1F">
                      <w:pPr>
                        <w:rPr>
                          <w:b/>
                          <w:color w:val="FF0000"/>
                          <w:sz w:val="28"/>
                        </w:rPr>
                      </w:pPr>
                      <w:r>
                        <w:rPr>
                          <w:b/>
                          <w:color w:val="FF0000"/>
                          <w:sz w:val="28"/>
                        </w:rPr>
                        <w:t>44</w:t>
                      </w:r>
                      <w:r w:rsidRPr="00222A84">
                        <w:rPr>
                          <w:b/>
                          <w:color w:val="FF0000"/>
                          <w:sz w:val="28"/>
                        </w:rPr>
                        <w:t>-ФЗ</w:t>
                      </w: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820B99" w:rsidRPr="00EC3AFD" w:rsidRDefault="006A163A" w:rsidP="007A6FD7">
      <w:pPr>
        <w:suppressAutoHyphens/>
        <w:rPr>
          <w:b/>
          <w:i/>
          <w:sz w:val="24"/>
          <w:szCs w:val="24"/>
        </w:rPr>
      </w:pPr>
      <w:r w:rsidRPr="004856F6">
        <w:rPr>
          <w:sz w:val="24"/>
          <w:szCs w:val="24"/>
        </w:rPr>
        <w:t>1.Заказчик</w:t>
      </w:r>
      <w:r w:rsidR="00322368" w:rsidRPr="004856F6">
        <w:rPr>
          <w:sz w:val="24"/>
          <w:szCs w:val="24"/>
        </w:rPr>
        <w:t xml:space="preserve"> </w:t>
      </w:r>
      <w:r w:rsidR="00C054D5">
        <w:rPr>
          <w:sz w:val="24"/>
          <w:szCs w:val="24"/>
        </w:rPr>
        <w:t>–</w:t>
      </w:r>
      <w:r w:rsidR="00322368" w:rsidRPr="004856F6">
        <w:rPr>
          <w:sz w:val="24"/>
          <w:szCs w:val="24"/>
        </w:rPr>
        <w:t xml:space="preserve"> </w:t>
      </w:r>
      <w:r w:rsidR="00F87D32" w:rsidRPr="00F87D32">
        <w:rPr>
          <w:b/>
          <w:i/>
          <w:sz w:val="24"/>
          <w:szCs w:val="24"/>
        </w:rPr>
        <w:t>Государственное казенное общеобразовательное учреждение Владимирской области кадетская школа-интернат "Кадетский корпус" имени Дмитрия Михайловича Пожарского в ЗАТО г. Радужный</w:t>
      </w:r>
      <w:r w:rsidR="00AA0B3D" w:rsidRPr="001D3C3D">
        <w:rPr>
          <w:b/>
          <w:i/>
          <w:sz w:val="24"/>
          <w:szCs w:val="24"/>
        </w:rPr>
        <w:t xml:space="preserve">, находящийся по адресу: </w:t>
      </w:r>
      <w:r w:rsidR="00F87D32" w:rsidRPr="00F87D32">
        <w:rPr>
          <w:sz w:val="24"/>
          <w:szCs w:val="24"/>
        </w:rPr>
        <w:t>600910</w:t>
      </w:r>
      <w:r w:rsidR="00F87D32">
        <w:rPr>
          <w:sz w:val="24"/>
          <w:szCs w:val="24"/>
        </w:rPr>
        <w:t>,</w:t>
      </w:r>
      <w:r w:rsidR="00F87D32" w:rsidRPr="00F87D32">
        <w:rPr>
          <w:sz w:val="24"/>
          <w:szCs w:val="24"/>
        </w:rPr>
        <w:t xml:space="preserve">  Владимирская область г. Радужный 17 квартал д. 1</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C054D5">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E54658">
        <w:rPr>
          <w:b/>
          <w:i/>
          <w:sz w:val="24"/>
          <w:szCs w:val="24"/>
        </w:rPr>
        <w:t>товаров</w:t>
      </w:r>
      <w:r w:rsidR="00E54658">
        <w:rPr>
          <w:sz w:val="24"/>
          <w:szCs w:val="24"/>
        </w:rPr>
        <w:t>.</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820B99" w:rsidRPr="003563CB">
        <w:rPr>
          <w:sz w:val="24"/>
          <w:szCs w:val="24"/>
        </w:rPr>
        <w:t>спецификации</w:t>
      </w:r>
      <w:r w:rsidR="003563CB">
        <w:rPr>
          <w:sz w:val="24"/>
          <w:szCs w:val="24"/>
        </w:rPr>
        <w:t xml:space="preserve"> (Приложение №1)</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C054D5">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653821">
        <w:rPr>
          <w:b/>
          <w:sz w:val="24"/>
          <w:szCs w:val="24"/>
        </w:rPr>
        <w:t xml:space="preserve"> </w:t>
      </w:r>
      <w:r w:rsidR="003D07EB" w:rsidRPr="003D07EB">
        <w:rPr>
          <w:b/>
          <w:i/>
          <w:sz w:val="24"/>
          <w:szCs w:val="24"/>
        </w:rPr>
        <w:t>Цена договора будет сформирована на основе поданной ценовой информации.</w:t>
      </w:r>
    </w:p>
    <w:p w:rsidR="00AF46B0" w:rsidRDefault="00D97C11" w:rsidP="00AF46B0">
      <w:pPr>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w:t>
      </w:r>
      <w:r w:rsidR="003563CB" w:rsidRPr="003563CB">
        <w:rPr>
          <w:sz w:val="24"/>
          <w:szCs w:val="24"/>
        </w:rPr>
        <w:t xml:space="preserve">Поставка  товара  осуществляется  транспортом  </w:t>
      </w:r>
      <w:r w:rsidR="00AF46B0">
        <w:rPr>
          <w:sz w:val="24"/>
          <w:szCs w:val="24"/>
        </w:rPr>
        <w:t>Участник</w:t>
      </w:r>
      <w:r w:rsidR="003563CB" w:rsidRPr="003563CB">
        <w:rPr>
          <w:sz w:val="24"/>
          <w:szCs w:val="24"/>
        </w:rPr>
        <w:t xml:space="preserve">  в  установленные  Договором   сроки  путем  отгрузки  (передачи)  товара  </w:t>
      </w:r>
      <w:r w:rsidR="00AF46B0">
        <w:rPr>
          <w:sz w:val="24"/>
          <w:szCs w:val="24"/>
        </w:rPr>
        <w:t>Заказчику</w:t>
      </w:r>
      <w:r w:rsidR="003563CB" w:rsidRPr="003563CB">
        <w:rPr>
          <w:sz w:val="24"/>
          <w:szCs w:val="24"/>
        </w:rPr>
        <w:t xml:space="preserve">  на  его  материальный  склад    г. Радужный  Владимирской  области.</w:t>
      </w:r>
      <w:r w:rsidR="00AF46B0">
        <w:rPr>
          <w:sz w:val="24"/>
          <w:szCs w:val="24"/>
        </w:rPr>
        <w:t xml:space="preserve"> </w:t>
      </w:r>
      <w:r w:rsidR="003563CB" w:rsidRPr="003563CB">
        <w:rPr>
          <w:sz w:val="24"/>
          <w:szCs w:val="24"/>
        </w:rPr>
        <w:t xml:space="preserve">Все виды погрузо-разгрузочных работ осуществляются </w:t>
      </w:r>
      <w:r w:rsidR="00AF46B0">
        <w:rPr>
          <w:sz w:val="24"/>
          <w:szCs w:val="24"/>
        </w:rPr>
        <w:t>Участником</w:t>
      </w:r>
      <w:r w:rsidR="003563CB" w:rsidRPr="003563CB">
        <w:rPr>
          <w:sz w:val="24"/>
          <w:szCs w:val="24"/>
        </w:rPr>
        <w:t xml:space="preserve"> за свой счет.</w:t>
      </w:r>
      <w:r w:rsidR="00AF46B0">
        <w:rPr>
          <w:sz w:val="24"/>
          <w:szCs w:val="24"/>
        </w:rPr>
        <w:t xml:space="preserve"> </w:t>
      </w:r>
    </w:p>
    <w:p w:rsidR="00D97C11" w:rsidRPr="00AF46B0" w:rsidRDefault="00D97C11" w:rsidP="00AF46B0">
      <w:pPr>
        <w:jc w:val="both"/>
        <w:rPr>
          <w:sz w:val="24"/>
          <w:szCs w:val="24"/>
        </w:rPr>
      </w:pPr>
      <w:r w:rsidRPr="004856F6">
        <w:rPr>
          <w:sz w:val="24"/>
          <w:szCs w:val="24"/>
        </w:rPr>
        <w:t xml:space="preserve">Предполагаемые сроки заключения договора: </w:t>
      </w:r>
      <w:r w:rsidR="00E54658" w:rsidRPr="00E54658">
        <w:rPr>
          <w:b/>
          <w:i/>
          <w:sz w:val="24"/>
          <w:szCs w:val="24"/>
        </w:rPr>
        <w:t>сентябрь</w:t>
      </w:r>
      <w:r w:rsidRPr="00E54658">
        <w:rPr>
          <w:b/>
          <w:i/>
          <w:sz w:val="24"/>
          <w:szCs w:val="24"/>
        </w:rPr>
        <w:t xml:space="preserve"> 202</w:t>
      </w:r>
      <w:r w:rsidR="00E54658">
        <w:rPr>
          <w:b/>
          <w:i/>
          <w:sz w:val="24"/>
          <w:szCs w:val="24"/>
        </w:rPr>
        <w:t>6</w:t>
      </w:r>
      <w:r w:rsidRPr="00E54658">
        <w:rPr>
          <w:b/>
          <w:i/>
          <w:sz w:val="24"/>
          <w:szCs w:val="24"/>
        </w:rPr>
        <w:t xml:space="preserve"> 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C054D5">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rsidR="00D97C11" w:rsidRPr="007B4E47"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w:t>
      </w:r>
      <w:r w:rsidR="00E54658">
        <w:rPr>
          <w:sz w:val="24"/>
          <w:szCs w:val="24"/>
        </w:rPr>
        <w:t>поставки товаров</w:t>
      </w:r>
      <w:r w:rsidRPr="004856F6">
        <w:rPr>
          <w:sz w:val="24"/>
          <w:szCs w:val="24"/>
        </w:rPr>
        <w:t xml:space="preserve">: </w:t>
      </w:r>
      <w:r w:rsidR="00E54658">
        <w:rPr>
          <w:b/>
          <w:i/>
          <w:sz w:val="24"/>
          <w:szCs w:val="24"/>
        </w:rPr>
        <w:t>в течении 7 Семи) рабочих дней с даты подписания договора</w:t>
      </w:r>
      <w:r w:rsidR="00785C42">
        <w:rPr>
          <w:b/>
          <w:i/>
          <w:sz w:val="24"/>
          <w:szCs w:val="24"/>
        </w:rPr>
        <w:t>.</w:t>
      </w:r>
    </w:p>
    <w:p w:rsidR="00C32FF6" w:rsidRPr="004856F6" w:rsidRDefault="00B629F8" w:rsidP="008B4C15">
      <w:pPr>
        <w:tabs>
          <w:tab w:val="left" w:pos="1134"/>
        </w:tabs>
        <w:ind w:right="-1" w:firstLine="567"/>
        <w:jc w:val="both"/>
        <w:rPr>
          <w:i/>
          <w:sz w:val="24"/>
          <w:szCs w:val="24"/>
        </w:rPr>
      </w:pPr>
      <w:r w:rsidRPr="007B4E47">
        <w:rPr>
          <w:sz w:val="24"/>
          <w:szCs w:val="24"/>
        </w:rPr>
        <w:t>4</w:t>
      </w:r>
      <w:r w:rsidR="006A163A" w:rsidRPr="007B4E47">
        <w:rPr>
          <w:sz w:val="24"/>
          <w:szCs w:val="24"/>
        </w:rPr>
        <w:t>. Порядок оплаты</w:t>
      </w:r>
      <w:r w:rsidR="00B25B04" w:rsidRPr="007B4E47">
        <w:rPr>
          <w:sz w:val="24"/>
          <w:szCs w:val="24"/>
        </w:rPr>
        <w:t>:</w:t>
      </w:r>
      <w:r w:rsidR="00EC3AFD">
        <w:rPr>
          <w:sz w:val="24"/>
          <w:szCs w:val="24"/>
        </w:rPr>
        <w:t xml:space="preserve"> </w:t>
      </w:r>
      <w:r w:rsidR="00483555" w:rsidRPr="007B4E47">
        <w:rPr>
          <w:b/>
          <w:i/>
          <w:sz w:val="24"/>
          <w:szCs w:val="24"/>
        </w:rPr>
        <w:t>в течение</w:t>
      </w:r>
      <w:r w:rsidR="00E54658">
        <w:rPr>
          <w:b/>
          <w:i/>
          <w:sz w:val="24"/>
          <w:szCs w:val="24"/>
        </w:rPr>
        <w:t xml:space="preserve"> 10</w:t>
      </w:r>
      <w:r w:rsidR="00551791" w:rsidRPr="007B4E47">
        <w:rPr>
          <w:b/>
          <w:i/>
          <w:sz w:val="24"/>
          <w:szCs w:val="24"/>
        </w:rPr>
        <w:t xml:space="preserve"> </w:t>
      </w:r>
      <w:r w:rsidR="00483555" w:rsidRPr="007B4E47">
        <w:rPr>
          <w:b/>
          <w:i/>
          <w:sz w:val="24"/>
          <w:szCs w:val="24"/>
        </w:rPr>
        <w:t>(</w:t>
      </w:r>
      <w:r w:rsidR="00E54658">
        <w:rPr>
          <w:b/>
          <w:i/>
          <w:sz w:val="24"/>
          <w:szCs w:val="24"/>
        </w:rPr>
        <w:t>десяти</w:t>
      </w:r>
      <w:r w:rsidR="00483555" w:rsidRPr="007B4E47">
        <w:rPr>
          <w:b/>
          <w:i/>
          <w:sz w:val="24"/>
          <w:szCs w:val="24"/>
        </w:rPr>
        <w:t>)</w:t>
      </w:r>
      <w:r w:rsidR="007B4E47">
        <w:rPr>
          <w:b/>
          <w:i/>
          <w:sz w:val="24"/>
          <w:szCs w:val="24"/>
        </w:rPr>
        <w:t xml:space="preserve"> рабочих </w:t>
      </w:r>
      <w:r w:rsidR="00483555" w:rsidRPr="007B4E47">
        <w:rPr>
          <w:b/>
          <w:i/>
          <w:sz w:val="24"/>
          <w:szCs w:val="24"/>
        </w:rPr>
        <w:t xml:space="preserve">дней с даты подписания </w:t>
      </w:r>
      <w:r w:rsidR="00C1380F" w:rsidRPr="007B4E47">
        <w:rPr>
          <w:b/>
          <w:i/>
          <w:sz w:val="24"/>
          <w:szCs w:val="24"/>
        </w:rPr>
        <w:t>заказчиком</w:t>
      </w:r>
      <w:r w:rsidR="007B4E47">
        <w:rPr>
          <w:b/>
          <w:i/>
          <w:sz w:val="24"/>
          <w:szCs w:val="24"/>
        </w:rPr>
        <w:t xml:space="preserve"> </w:t>
      </w:r>
      <w:r w:rsidR="005E11B4" w:rsidRPr="007B4E47">
        <w:rPr>
          <w:b/>
          <w:i/>
          <w:sz w:val="24"/>
          <w:szCs w:val="24"/>
        </w:rPr>
        <w:t>документов о приемке</w:t>
      </w:r>
      <w:r w:rsidR="00483555" w:rsidRPr="007B4E47">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C054D5">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9D281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C054D5">
        <w:rPr>
          <w:b/>
          <w:i/>
          <w:sz w:val="24"/>
          <w:szCs w:val="24"/>
        </w:rPr>
        <w:t xml:space="preserve">товара, работы, </w:t>
      </w:r>
      <w:r w:rsidR="00DC3EE9" w:rsidRPr="00C054D5">
        <w:rPr>
          <w:b/>
          <w:i/>
          <w:sz w:val="24"/>
          <w:szCs w:val="24"/>
        </w:rPr>
        <w:t>услуги</w:t>
      </w:r>
      <w:r w:rsidR="00C054D5">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C054D5">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C054D5">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D16FC7" w:rsidRPr="00D16FC7" w:rsidRDefault="00942C64" w:rsidP="00D16FC7">
      <w:pPr>
        <w:widowControl/>
        <w:rPr>
          <w:b/>
          <w:i/>
          <w:color w:val="000000" w:themeColor="text1"/>
          <w:sz w:val="24"/>
          <w:szCs w:val="24"/>
          <w:highlight w:val="yellow"/>
          <w:u w:val="single"/>
        </w:rPr>
      </w:pPr>
      <w:r w:rsidRPr="004856F6">
        <w:rPr>
          <w:sz w:val="24"/>
          <w:szCs w:val="24"/>
        </w:rPr>
        <w:t>Срок подачи ценовой информации:</w:t>
      </w:r>
      <w:r w:rsidR="00D16FC7" w:rsidRPr="00D16FC7">
        <w:rPr>
          <w:b/>
          <w:sz w:val="24"/>
          <w:szCs w:val="24"/>
        </w:rPr>
        <w:t xml:space="preserve">: </w:t>
      </w:r>
      <w:r w:rsidR="00D16FC7" w:rsidRPr="00C054D5">
        <w:rPr>
          <w:i/>
          <w:color w:val="000000" w:themeColor="text1"/>
          <w:sz w:val="21"/>
          <w:szCs w:val="21"/>
          <w:u w:val="single"/>
        </w:rPr>
        <w:t xml:space="preserve">с </w:t>
      </w:r>
      <w:r w:rsidR="00C054D5" w:rsidRPr="00C054D5">
        <w:rPr>
          <w:i/>
          <w:color w:val="000000" w:themeColor="text1"/>
          <w:sz w:val="21"/>
          <w:szCs w:val="21"/>
          <w:u w:val="single"/>
        </w:rPr>
        <w:t>момента опубликования</w:t>
      </w:r>
    </w:p>
    <w:p w:rsidR="00D16FC7" w:rsidRPr="00D16FC7" w:rsidRDefault="00D16FC7" w:rsidP="00D16FC7">
      <w:pPr>
        <w:widowControl/>
        <w:ind w:left="142" w:firstLine="2835"/>
        <w:rPr>
          <w:i/>
          <w:color w:val="000000" w:themeColor="text1"/>
          <w:sz w:val="24"/>
          <w:szCs w:val="24"/>
          <w:u w:val="single"/>
        </w:rPr>
      </w:pPr>
      <w:r w:rsidRPr="00E54658">
        <w:rPr>
          <w:i/>
          <w:color w:val="000000" w:themeColor="text1"/>
          <w:sz w:val="21"/>
          <w:szCs w:val="21"/>
          <w:u w:val="single"/>
        </w:rPr>
        <w:t xml:space="preserve">до </w:t>
      </w:r>
      <w:r w:rsidR="00E54658" w:rsidRPr="00E54658">
        <w:rPr>
          <w:i/>
          <w:color w:val="000000" w:themeColor="text1"/>
          <w:sz w:val="21"/>
          <w:szCs w:val="21"/>
          <w:u w:val="single"/>
        </w:rPr>
        <w:t>21</w:t>
      </w:r>
      <w:r w:rsidRPr="00E54658">
        <w:rPr>
          <w:i/>
          <w:color w:val="000000" w:themeColor="text1"/>
          <w:sz w:val="21"/>
          <w:szCs w:val="21"/>
          <w:u w:val="single"/>
        </w:rPr>
        <w:t>.</w:t>
      </w:r>
      <w:r w:rsidR="0019693B" w:rsidRPr="00E54658">
        <w:rPr>
          <w:i/>
          <w:color w:val="000000" w:themeColor="text1"/>
          <w:sz w:val="21"/>
          <w:szCs w:val="21"/>
          <w:u w:val="single"/>
        </w:rPr>
        <w:t>0</w:t>
      </w:r>
      <w:r w:rsidR="00E54658" w:rsidRPr="00E54658">
        <w:rPr>
          <w:i/>
          <w:color w:val="000000" w:themeColor="text1"/>
          <w:sz w:val="21"/>
          <w:szCs w:val="21"/>
          <w:u w:val="single"/>
        </w:rPr>
        <w:t>9</w:t>
      </w:r>
      <w:r w:rsidRPr="00E54658">
        <w:rPr>
          <w:i/>
          <w:color w:val="000000" w:themeColor="text1"/>
          <w:sz w:val="21"/>
          <w:szCs w:val="21"/>
          <w:u w:val="single"/>
        </w:rPr>
        <w:t>.20</w:t>
      </w:r>
      <w:r w:rsidR="00E54658" w:rsidRPr="00E54658">
        <w:rPr>
          <w:i/>
          <w:color w:val="000000" w:themeColor="text1"/>
          <w:sz w:val="21"/>
          <w:szCs w:val="21"/>
          <w:u w:val="single"/>
        </w:rPr>
        <w:t>26</w:t>
      </w:r>
      <w:r w:rsidRPr="00E54658">
        <w:rPr>
          <w:i/>
          <w:color w:val="000000" w:themeColor="text1"/>
          <w:sz w:val="21"/>
          <w:szCs w:val="21"/>
          <w:u w:val="single"/>
        </w:rPr>
        <w:t xml:space="preserve">г. </w:t>
      </w:r>
      <w:r w:rsidR="00FE7C74" w:rsidRPr="00E54658">
        <w:rPr>
          <w:i/>
          <w:color w:val="000000" w:themeColor="text1"/>
          <w:sz w:val="21"/>
          <w:szCs w:val="21"/>
          <w:u w:val="single"/>
        </w:rPr>
        <w:t>0</w:t>
      </w:r>
      <w:r w:rsidR="00E54658" w:rsidRPr="00E54658">
        <w:rPr>
          <w:i/>
          <w:color w:val="000000" w:themeColor="text1"/>
          <w:sz w:val="21"/>
          <w:szCs w:val="21"/>
          <w:u w:val="single"/>
        </w:rPr>
        <w:t>8</w:t>
      </w:r>
      <w:r w:rsidR="00CE7F25" w:rsidRPr="00E54658">
        <w:rPr>
          <w:i/>
          <w:color w:val="000000" w:themeColor="text1"/>
          <w:sz w:val="21"/>
          <w:szCs w:val="21"/>
          <w:u w:val="single"/>
        </w:rPr>
        <w:t xml:space="preserve"> </w:t>
      </w:r>
      <w:r w:rsidRPr="00E54658">
        <w:rPr>
          <w:i/>
          <w:color w:val="000000" w:themeColor="text1"/>
          <w:sz w:val="21"/>
          <w:szCs w:val="21"/>
          <w:u w:val="single"/>
        </w:rPr>
        <w:t>ч. 00 мин.</w:t>
      </w:r>
    </w:p>
    <w:p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E54658">
        <w:rPr>
          <w:b/>
          <w:bCs/>
          <w:sz w:val="24"/>
          <w:szCs w:val="24"/>
        </w:rPr>
        <w:t>договора</w:t>
      </w:r>
      <w:r w:rsidR="00DF5ECD" w:rsidRPr="004856F6">
        <w:rPr>
          <w:b/>
          <w:bCs/>
          <w:sz w:val="24"/>
          <w:szCs w:val="24"/>
        </w:rPr>
        <w:t>,</w:t>
      </w:r>
      <w:r w:rsidR="005C6ED8">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lastRenderedPageBreak/>
        <w:t>1)</w:t>
      </w:r>
      <w:r w:rsidR="005C6ED8">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5C6ED8">
        <w:rPr>
          <w:sz w:val="24"/>
          <w:szCs w:val="24"/>
        </w:rPr>
        <w:t xml:space="preserve"> </w:t>
      </w:r>
      <w:r w:rsidR="000D01C6" w:rsidRPr="004856F6">
        <w:rPr>
          <w:sz w:val="24"/>
          <w:szCs w:val="24"/>
        </w:rPr>
        <w:t>лучшие нестоимостные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C6ED8">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5C6ED8">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5C6ED8">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5C6ED8">
        <w:rPr>
          <w:b/>
          <w:sz w:val="24"/>
          <w:szCs w:val="24"/>
        </w:rPr>
        <w:t xml:space="preserve"> </w:t>
      </w:r>
      <w:r w:rsidR="00D637EB" w:rsidRPr="004856F6">
        <w:rPr>
          <w:b/>
          <w:sz w:val="24"/>
          <w:szCs w:val="24"/>
        </w:rPr>
        <w:t>единые требования</w:t>
      </w:r>
      <w:r w:rsidR="005C6ED8">
        <w:rPr>
          <w:b/>
          <w:sz w:val="24"/>
          <w:szCs w:val="24"/>
        </w:rPr>
        <w:t xml:space="preserve"> </w:t>
      </w:r>
      <w:r w:rsidR="0051389D" w:rsidRPr="004856F6">
        <w:rPr>
          <w:b/>
          <w:bCs/>
          <w:sz w:val="24"/>
          <w:szCs w:val="24"/>
        </w:rPr>
        <w:t>к участникам закупки</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5C6ED8">
        <w:rPr>
          <w:bCs/>
          <w:sz w:val="24"/>
          <w:szCs w:val="24"/>
        </w:rPr>
        <w:t xml:space="preserve"> </w:t>
      </w:r>
      <w:r w:rsidR="0051389D" w:rsidRPr="004856F6">
        <w:rPr>
          <w:bCs/>
          <w:sz w:val="24"/>
          <w:szCs w:val="24"/>
        </w:rPr>
        <w:t>заявителя</w:t>
      </w:r>
      <w:r w:rsidR="005C6ED8">
        <w:rPr>
          <w:bCs/>
          <w:sz w:val="24"/>
          <w:szCs w:val="24"/>
        </w:rPr>
        <w:t xml:space="preserve"> </w:t>
      </w:r>
      <w:r w:rsidR="0051389D" w:rsidRPr="004856F6">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C6ED8">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w:t>
      </w:r>
      <w:r w:rsidR="0051389D" w:rsidRPr="004856F6">
        <w:rPr>
          <w:bCs/>
          <w:sz w:val="24"/>
          <w:szCs w:val="24"/>
        </w:rPr>
        <w:lastRenderedPageBreak/>
        <w:t>хозяйственного общества, руководителем (директором, генеральным директором) учреждения или унитарного</w:t>
      </w:r>
      <w:r w:rsidR="005C6ED8">
        <w:rPr>
          <w:bCs/>
          <w:sz w:val="24"/>
          <w:szCs w:val="24"/>
        </w:rPr>
        <w:t xml:space="preserve"> </w:t>
      </w:r>
      <w:r w:rsidR="0051389D" w:rsidRPr="004856F6">
        <w:rPr>
          <w:bCs/>
          <w:sz w:val="24"/>
          <w:szCs w:val="24"/>
        </w:rPr>
        <w:t>предприятия</w:t>
      </w:r>
      <w:r w:rsidR="005C6ED8">
        <w:rPr>
          <w:bCs/>
          <w:sz w:val="24"/>
          <w:szCs w:val="24"/>
        </w:rPr>
        <w:t xml:space="preserve"> </w:t>
      </w:r>
      <w:r w:rsidR="0051389D" w:rsidRPr="004856F6">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F26BAB" w:rsidRDefault="00DF5ECD" w:rsidP="0051389D">
      <w:pPr>
        <w:ind w:firstLine="567"/>
        <w:jc w:val="both"/>
        <w:rPr>
          <w:sz w:val="24"/>
          <w:szCs w:val="24"/>
        </w:rPr>
      </w:pPr>
      <w:r w:rsidRPr="004856F6">
        <w:rPr>
          <w:b/>
          <w:sz w:val="24"/>
          <w:szCs w:val="24"/>
        </w:rPr>
        <w:t>(</w:t>
      </w:r>
      <w:r w:rsidRPr="00F26BAB">
        <w:rPr>
          <w:b/>
          <w:sz w:val="24"/>
          <w:szCs w:val="24"/>
        </w:rPr>
        <w:t>При проверке Заказчиком</w:t>
      </w:r>
      <w:r w:rsidR="00F011E5" w:rsidRPr="00F26BAB">
        <w:rPr>
          <w:b/>
          <w:sz w:val="24"/>
          <w:szCs w:val="24"/>
        </w:rPr>
        <w:t xml:space="preserve"> Факты ненадлежащего исполнения и (или) просрочки исполнения могут подтверждаться </w:t>
      </w:r>
      <w:r w:rsidR="000F7C3A" w:rsidRPr="00F26BAB">
        <w:rPr>
          <w:sz w:val="24"/>
          <w:szCs w:val="24"/>
        </w:rPr>
        <w:t>сведениями из реестр</w:t>
      </w:r>
      <w:r w:rsidR="00D16FC7" w:rsidRPr="00F26BAB">
        <w:rPr>
          <w:sz w:val="24"/>
          <w:szCs w:val="24"/>
        </w:rPr>
        <w:t>ов</w:t>
      </w:r>
      <w:r w:rsidR="00F26BAB" w:rsidRPr="00F26BAB">
        <w:rPr>
          <w:sz w:val="24"/>
          <w:szCs w:val="24"/>
        </w:rPr>
        <w:t xml:space="preserve"> </w:t>
      </w:r>
      <w:r w:rsidR="000F7C3A" w:rsidRPr="00F26BAB">
        <w:rPr>
          <w:sz w:val="24"/>
          <w:szCs w:val="24"/>
        </w:rPr>
        <w:t xml:space="preserve">контрактов </w:t>
      </w:r>
      <w:r w:rsidR="00E54587" w:rsidRPr="00F26BAB">
        <w:rPr>
          <w:sz w:val="24"/>
          <w:szCs w:val="24"/>
        </w:rPr>
        <w:t>(договоров)</w:t>
      </w:r>
      <w:r w:rsidR="000F7C3A" w:rsidRPr="00F26BAB">
        <w:rPr>
          <w:sz w:val="24"/>
          <w:szCs w:val="24"/>
        </w:rPr>
        <w:t>Официального сайта единой информационной системы в сфере закупок</w:t>
      </w:r>
      <w:r w:rsidR="00F011E5" w:rsidRPr="00F26BAB">
        <w:rPr>
          <w:sz w:val="24"/>
          <w:szCs w:val="24"/>
        </w:rPr>
        <w:t>, информацией от государственных, муниципальных учреждений, а так</w:t>
      </w:r>
      <w:r w:rsidR="005C6ED8">
        <w:rPr>
          <w:sz w:val="24"/>
          <w:szCs w:val="24"/>
        </w:rPr>
        <w:t xml:space="preserve"> </w:t>
      </w:r>
      <w:r w:rsidR="00F011E5" w:rsidRPr="00F26BAB">
        <w:rPr>
          <w:sz w:val="24"/>
          <w:szCs w:val="24"/>
        </w:rPr>
        <w:t>же иных юридических и физических лиц, являющимися контрагентами участника закупки, чьё предложение рассматривается</w:t>
      </w:r>
      <w:r w:rsidRPr="00F26BAB">
        <w:rPr>
          <w:sz w:val="24"/>
          <w:szCs w:val="24"/>
        </w:rPr>
        <w:t>)</w:t>
      </w:r>
      <w:r w:rsidR="000F7C3A" w:rsidRPr="00F26BAB">
        <w:rPr>
          <w:sz w:val="24"/>
          <w:szCs w:val="24"/>
        </w:rPr>
        <w:t>;</w:t>
      </w:r>
    </w:p>
    <w:p w:rsidR="000F7C3A" w:rsidRPr="00F26BAB" w:rsidRDefault="00DF5ECD" w:rsidP="0051389D">
      <w:pPr>
        <w:ind w:firstLine="567"/>
        <w:jc w:val="both"/>
        <w:rPr>
          <w:sz w:val="24"/>
          <w:szCs w:val="24"/>
        </w:rPr>
      </w:pPr>
      <w:r w:rsidRPr="00F26BAB">
        <w:rPr>
          <w:b/>
          <w:sz w:val="24"/>
          <w:szCs w:val="24"/>
        </w:rPr>
        <w:t>3</w:t>
      </w:r>
      <w:r w:rsidR="00532D48" w:rsidRPr="00F26BAB">
        <w:rPr>
          <w:b/>
          <w:sz w:val="24"/>
          <w:szCs w:val="24"/>
        </w:rPr>
        <w:t>)</w:t>
      </w:r>
      <w:r w:rsidR="000F7C3A" w:rsidRPr="00F26BAB">
        <w:rPr>
          <w:b/>
          <w:sz w:val="24"/>
          <w:szCs w:val="24"/>
        </w:rPr>
        <w:t xml:space="preserve"> отсутствие</w:t>
      </w:r>
      <w:r w:rsidR="005C6ED8">
        <w:rPr>
          <w:b/>
          <w:sz w:val="24"/>
          <w:szCs w:val="24"/>
        </w:rPr>
        <w:t xml:space="preserve"> </w:t>
      </w:r>
      <w:r w:rsidR="000F7C3A" w:rsidRPr="00F26BAB">
        <w:rPr>
          <w:b/>
          <w:sz w:val="24"/>
          <w:szCs w:val="24"/>
        </w:rPr>
        <w:t>сведений об Участнике в реестр</w:t>
      </w:r>
      <w:r w:rsidR="009D281A" w:rsidRPr="00F26BAB">
        <w:rPr>
          <w:b/>
          <w:sz w:val="24"/>
          <w:szCs w:val="24"/>
        </w:rPr>
        <w:t>ах</w:t>
      </w:r>
      <w:r w:rsidR="000F7C3A" w:rsidRPr="00F26BAB">
        <w:rPr>
          <w:b/>
          <w:sz w:val="24"/>
          <w:szCs w:val="24"/>
        </w:rPr>
        <w:t xml:space="preserve"> недобросовестных поставщиков</w:t>
      </w:r>
      <w:r w:rsidR="000F7C3A" w:rsidRPr="00F26BAB">
        <w:rPr>
          <w:sz w:val="24"/>
          <w:szCs w:val="24"/>
        </w:rPr>
        <w:t xml:space="preserve"> (подрядчиков, исполнителей) на Официальном сайте единой информа</w:t>
      </w:r>
      <w:r w:rsidR="00F011E5" w:rsidRPr="00F26BAB">
        <w:rPr>
          <w:sz w:val="24"/>
          <w:szCs w:val="24"/>
        </w:rPr>
        <w:t>ционной системы в сфере закупок</w:t>
      </w:r>
      <w:r w:rsidR="000F7C3A" w:rsidRPr="00F26BAB">
        <w:rPr>
          <w:sz w:val="24"/>
          <w:szCs w:val="24"/>
        </w:rPr>
        <w:t>;</w:t>
      </w:r>
    </w:p>
    <w:p w:rsidR="002118CC" w:rsidRPr="00F26BAB" w:rsidRDefault="00DF5ECD" w:rsidP="0051389D">
      <w:pPr>
        <w:widowControl/>
        <w:ind w:firstLine="567"/>
        <w:jc w:val="both"/>
        <w:rPr>
          <w:sz w:val="24"/>
          <w:szCs w:val="24"/>
        </w:rPr>
      </w:pPr>
      <w:r w:rsidRPr="00F26BAB">
        <w:rPr>
          <w:b/>
          <w:sz w:val="24"/>
          <w:szCs w:val="24"/>
        </w:rPr>
        <w:t>4</w:t>
      </w:r>
      <w:r w:rsidR="00532D48" w:rsidRPr="00F26BAB">
        <w:rPr>
          <w:b/>
          <w:sz w:val="24"/>
          <w:szCs w:val="24"/>
        </w:rPr>
        <w:t>)</w:t>
      </w:r>
      <w:r w:rsidR="002118CC" w:rsidRPr="00F26BAB">
        <w:rPr>
          <w:b/>
          <w:sz w:val="24"/>
          <w:szCs w:val="24"/>
        </w:rPr>
        <w:t>участник закупки</w:t>
      </w:r>
      <w:r w:rsidR="002118CC" w:rsidRPr="00F26BA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F26BAB">
        <w:rPr>
          <w:b/>
          <w:sz w:val="24"/>
          <w:szCs w:val="24"/>
        </w:rPr>
        <w:t xml:space="preserve">обязан представить </w:t>
      </w:r>
      <w:r w:rsidRPr="00F26BAB">
        <w:rPr>
          <w:b/>
          <w:sz w:val="24"/>
          <w:szCs w:val="24"/>
        </w:rPr>
        <w:t>З</w:t>
      </w:r>
      <w:r w:rsidR="002118CC" w:rsidRPr="00F26BAB">
        <w:rPr>
          <w:b/>
          <w:sz w:val="24"/>
          <w:szCs w:val="24"/>
        </w:rPr>
        <w:t>аказчику обоснование предлагаемых цены контракта, суммы цен единиц товара</w:t>
      </w:r>
      <w:r w:rsidR="002118CC" w:rsidRPr="00F26BA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F26BAB">
        <w:rPr>
          <w:sz w:val="24"/>
          <w:szCs w:val="24"/>
        </w:rPr>
        <w:t>м цене, сумме цен единиц товара;</w:t>
      </w:r>
    </w:p>
    <w:p w:rsidR="00934397" w:rsidRPr="00F26BAB" w:rsidRDefault="001E5277" w:rsidP="00B44AD3">
      <w:pPr>
        <w:ind w:firstLine="567"/>
        <w:jc w:val="both"/>
        <w:rPr>
          <w:color w:val="000000"/>
          <w:sz w:val="24"/>
          <w:szCs w:val="24"/>
        </w:rPr>
      </w:pPr>
      <w:r w:rsidRPr="00F26BAB">
        <w:rPr>
          <w:b/>
          <w:sz w:val="24"/>
          <w:szCs w:val="24"/>
        </w:rPr>
        <w:t>5</w:t>
      </w:r>
      <w:r w:rsidR="00934397" w:rsidRPr="00F26BAB">
        <w:rPr>
          <w:b/>
          <w:sz w:val="24"/>
          <w:szCs w:val="24"/>
        </w:rPr>
        <w:t>)</w:t>
      </w:r>
      <w:r w:rsidR="00934397" w:rsidRPr="00F26BA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F26BAB">
        <w:rPr>
          <w:color w:val="000000"/>
          <w:sz w:val="24"/>
          <w:szCs w:val="24"/>
        </w:rPr>
        <w:t>,</w:t>
      </w:r>
      <w:r w:rsidR="00934397" w:rsidRPr="00F26BAB">
        <w:rPr>
          <w:color w:val="000000"/>
          <w:sz w:val="24"/>
          <w:szCs w:val="24"/>
        </w:rPr>
        <w:t xml:space="preserve"> лицензии, при условии обязательного лицензирования этого вида деятельности</w:t>
      </w:r>
      <w:r w:rsidR="00B44AD3" w:rsidRPr="00F26BAB">
        <w:rPr>
          <w:color w:val="000000"/>
          <w:sz w:val="24"/>
          <w:szCs w:val="24"/>
        </w:rPr>
        <w:t>: __(Заказчиком указыва</w:t>
      </w:r>
      <w:r w:rsidR="009D281A" w:rsidRPr="00F26BAB">
        <w:rPr>
          <w:color w:val="000000"/>
          <w:sz w:val="24"/>
          <w:szCs w:val="24"/>
        </w:rPr>
        <w:t>ю</w:t>
      </w:r>
      <w:r w:rsidR="00B44AD3" w:rsidRPr="00F26BAB">
        <w:rPr>
          <w:color w:val="000000"/>
          <w:sz w:val="24"/>
          <w:szCs w:val="24"/>
        </w:rPr>
        <w:t>тся конкретн</w:t>
      </w:r>
      <w:r w:rsidR="00D16FC7" w:rsidRPr="00F26BAB">
        <w:rPr>
          <w:color w:val="000000"/>
          <w:sz w:val="24"/>
          <w:szCs w:val="24"/>
        </w:rPr>
        <w:t>ые</w:t>
      </w:r>
      <w:r w:rsidR="00B44AD3" w:rsidRPr="00F26BAB">
        <w:rPr>
          <w:color w:val="000000"/>
          <w:sz w:val="24"/>
          <w:szCs w:val="24"/>
        </w:rPr>
        <w:t xml:space="preserve"> лицензии и виды деятельности)____</w:t>
      </w:r>
      <w:r w:rsidRPr="00F26BAB">
        <w:rPr>
          <w:bCs/>
          <w:i/>
          <w:sz w:val="24"/>
          <w:szCs w:val="24"/>
        </w:rPr>
        <w:t>(предоставляется, если данное требование относится к предмету закупки)</w:t>
      </w:r>
      <w:r w:rsidRPr="00F26BAB">
        <w:rPr>
          <w:color w:val="000000"/>
          <w:sz w:val="24"/>
          <w:szCs w:val="24"/>
        </w:rPr>
        <w:t>;</w:t>
      </w:r>
    </w:p>
    <w:p w:rsidR="001E5277" w:rsidRPr="00F26BAB" w:rsidRDefault="001E5277" w:rsidP="001E5277">
      <w:pPr>
        <w:ind w:firstLine="567"/>
        <w:jc w:val="both"/>
        <w:rPr>
          <w:color w:val="000000"/>
          <w:sz w:val="24"/>
          <w:szCs w:val="24"/>
        </w:rPr>
      </w:pPr>
      <w:r w:rsidRPr="00F26BAB">
        <w:rPr>
          <w:b/>
          <w:color w:val="000000"/>
          <w:sz w:val="24"/>
          <w:szCs w:val="24"/>
        </w:rPr>
        <w:t>6) Документы</w:t>
      </w:r>
      <w:r w:rsidR="00D16FC7" w:rsidRPr="00F26BAB">
        <w:rPr>
          <w:b/>
          <w:color w:val="000000"/>
          <w:sz w:val="24"/>
          <w:szCs w:val="24"/>
        </w:rPr>
        <w:t>,</w:t>
      </w:r>
      <w:r w:rsidRPr="00F26BAB">
        <w:rPr>
          <w:b/>
          <w:color w:val="000000"/>
          <w:sz w:val="24"/>
          <w:szCs w:val="24"/>
        </w:rPr>
        <w:t xml:space="preserve"> подтверждающие происхождение товара </w:t>
      </w:r>
      <w:r w:rsidRPr="00F26BAB">
        <w:rPr>
          <w:color w:val="000000"/>
          <w:sz w:val="24"/>
          <w:szCs w:val="24"/>
        </w:rPr>
        <w:t>(Заказчик указывает конкретные документы, реестры и т.д.)</w:t>
      </w:r>
      <w:r w:rsidRPr="00F26BAB">
        <w:rPr>
          <w:bCs/>
          <w:i/>
          <w:sz w:val="24"/>
          <w:szCs w:val="24"/>
        </w:rPr>
        <w:t>(предоставляется, если данное требование относится к предмету закупки)</w:t>
      </w:r>
      <w:r w:rsidRPr="00F26BAB">
        <w:rPr>
          <w:color w:val="000000"/>
          <w:sz w:val="24"/>
          <w:szCs w:val="24"/>
        </w:rPr>
        <w:t>.</w:t>
      </w:r>
    </w:p>
    <w:p w:rsidR="001E5277" w:rsidRPr="00F26BAB" w:rsidRDefault="001E5277" w:rsidP="0051389D">
      <w:pPr>
        <w:ind w:firstLine="567"/>
        <w:jc w:val="both"/>
        <w:rPr>
          <w:sz w:val="24"/>
          <w:szCs w:val="24"/>
        </w:rPr>
      </w:pPr>
    </w:p>
    <w:p w:rsidR="000F7C3A" w:rsidRPr="004856F6" w:rsidRDefault="000F7C3A" w:rsidP="0051389D">
      <w:pPr>
        <w:ind w:firstLine="567"/>
        <w:jc w:val="both"/>
        <w:rPr>
          <w:sz w:val="24"/>
          <w:szCs w:val="24"/>
        </w:rPr>
      </w:pPr>
      <w:r w:rsidRPr="00F26BAB">
        <w:rPr>
          <w:sz w:val="24"/>
          <w:szCs w:val="24"/>
        </w:rPr>
        <w:t xml:space="preserve">Если Участник </w:t>
      </w:r>
      <w:r w:rsidR="00532D48" w:rsidRPr="00F26BAB">
        <w:rPr>
          <w:sz w:val="24"/>
          <w:szCs w:val="24"/>
        </w:rPr>
        <w:t>не соответствует требованиям, указанным</w:t>
      </w:r>
      <w:r w:rsidR="00532D48" w:rsidRPr="004856F6">
        <w:rPr>
          <w:sz w:val="24"/>
          <w:szCs w:val="24"/>
        </w:rPr>
        <w:t xml:space="preserve"> в пп</w:t>
      </w:r>
      <w:r w:rsidR="00D9080A" w:rsidRPr="004856F6">
        <w:rPr>
          <w:sz w:val="24"/>
          <w:szCs w:val="24"/>
        </w:rPr>
        <w:t>.</w:t>
      </w:r>
      <w:r w:rsidR="001E5277" w:rsidRPr="004856F6">
        <w:rPr>
          <w:sz w:val="24"/>
          <w:szCs w:val="24"/>
        </w:rPr>
        <w:t>1-6</w:t>
      </w:r>
      <w:r w:rsidR="00532D48" w:rsidRPr="004856F6">
        <w:rPr>
          <w:sz w:val="24"/>
          <w:szCs w:val="24"/>
        </w:rPr>
        <w:t xml:space="preserve"> п. 9 настоящего Запроса цен,</w:t>
      </w:r>
      <w:r w:rsidR="005C6ED8">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w:t>
      </w:r>
      <w:r w:rsidR="005C6ED8">
        <w:rPr>
          <w:sz w:val="24"/>
          <w:szCs w:val="24"/>
        </w:rPr>
        <w:t>лнения работ, оказания услуг).</w:t>
      </w:r>
    </w:p>
    <w:p w:rsidR="007D15F2" w:rsidRPr="004856F6" w:rsidRDefault="00D16FC7" w:rsidP="007D15F2">
      <w:pPr>
        <w:ind w:firstLine="567"/>
        <w:jc w:val="both"/>
        <w:rPr>
          <w:sz w:val="24"/>
          <w:szCs w:val="24"/>
        </w:rPr>
      </w:pPr>
      <w:r>
        <w:rPr>
          <w:sz w:val="24"/>
          <w:szCs w:val="24"/>
        </w:rPr>
        <w:lastRenderedPageBreak/>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5C6ED8">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5C6ED8">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5C6ED8">
        <w:rPr>
          <w:sz w:val="24"/>
          <w:szCs w:val="24"/>
        </w:rPr>
        <w:t xml:space="preserve"> </w:t>
      </w:r>
      <w:r w:rsidR="002118CC" w:rsidRPr="004856F6">
        <w:rPr>
          <w:sz w:val="24"/>
          <w:szCs w:val="24"/>
        </w:rPr>
        <w:t xml:space="preserve">о заключении </w:t>
      </w:r>
      <w:r w:rsidR="00941599" w:rsidRPr="003349D3">
        <w:rPr>
          <w:sz w:val="24"/>
          <w:szCs w:val="24"/>
        </w:rPr>
        <w:t>контракта (</w:t>
      </w:r>
      <w:r w:rsidR="002118CC" w:rsidRPr="003349D3">
        <w:rPr>
          <w:sz w:val="24"/>
          <w:szCs w:val="24"/>
        </w:rPr>
        <w:t>договора</w:t>
      </w:r>
      <w:r w:rsidR="00941599" w:rsidRPr="003349D3">
        <w:rPr>
          <w:sz w:val="24"/>
          <w:szCs w:val="24"/>
        </w:rPr>
        <w:t>)</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5C6ED8">
        <w:rPr>
          <w:sz w:val="24"/>
          <w:szCs w:val="24"/>
        </w:rPr>
        <w:t xml:space="preserve"> </w:t>
      </w:r>
      <w:r w:rsidRPr="004856F6">
        <w:rPr>
          <w:sz w:val="24"/>
          <w:szCs w:val="24"/>
        </w:rPr>
        <w:t>оформляется</w:t>
      </w:r>
      <w:r w:rsidR="005C6ED8">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EB1C31">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EB1C31">
      <w:pPr>
        <w:pStyle w:val="af0"/>
        <w:numPr>
          <w:ilvl w:val="0"/>
          <w:numId w:val="6"/>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F87D32">
        <w:rPr>
          <w:i/>
          <w:sz w:val="24"/>
          <w:szCs w:val="24"/>
        </w:rPr>
        <w:t>Лозбичева Надежда Николаевна 8(4922)377-388</w:t>
      </w:r>
    </w:p>
    <w:p w:rsidR="009E645A" w:rsidRPr="004856F6" w:rsidRDefault="009E645A"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F87D32" w:rsidRDefault="00F87D32" w:rsidP="008E70B7">
      <w:pPr>
        <w:widowControl/>
        <w:numPr>
          <w:ilvl w:val="0"/>
          <w:numId w:val="1"/>
        </w:numPr>
        <w:autoSpaceDE/>
        <w:autoSpaceDN/>
        <w:adjustRightInd/>
        <w:ind w:left="0" w:firstLine="567"/>
        <w:rPr>
          <w:sz w:val="24"/>
          <w:szCs w:val="24"/>
        </w:rPr>
      </w:pPr>
      <w:r>
        <w:rPr>
          <w:sz w:val="24"/>
          <w:szCs w:val="24"/>
        </w:rPr>
        <w:t>Спецификация (Приложение №1)</w:t>
      </w:r>
    </w:p>
    <w:p w:rsidR="00C1380F" w:rsidRPr="00F87D32" w:rsidRDefault="00434DB5" w:rsidP="008E70B7">
      <w:pPr>
        <w:widowControl/>
        <w:numPr>
          <w:ilvl w:val="0"/>
          <w:numId w:val="1"/>
        </w:numPr>
        <w:autoSpaceDE/>
        <w:autoSpaceDN/>
        <w:adjustRightInd/>
        <w:ind w:left="0" w:firstLine="567"/>
        <w:rPr>
          <w:sz w:val="24"/>
          <w:szCs w:val="24"/>
        </w:rPr>
      </w:pPr>
      <w:r w:rsidRPr="00F87D32">
        <w:rPr>
          <w:sz w:val="24"/>
          <w:szCs w:val="24"/>
        </w:rPr>
        <w:t>Форма Предложения (</w:t>
      </w:r>
      <w:r w:rsidR="004C67E2" w:rsidRPr="00F87D32">
        <w:rPr>
          <w:sz w:val="24"/>
          <w:szCs w:val="24"/>
        </w:rPr>
        <w:t>Приложение №</w:t>
      </w:r>
      <w:r w:rsidR="00AC3CAD" w:rsidRPr="00F87D32">
        <w:rPr>
          <w:sz w:val="24"/>
          <w:szCs w:val="24"/>
        </w:rPr>
        <w:t xml:space="preserve"> </w:t>
      </w:r>
      <w:r w:rsidR="00F87D32">
        <w:rPr>
          <w:sz w:val="24"/>
          <w:szCs w:val="24"/>
        </w:rPr>
        <w:t>2</w:t>
      </w:r>
      <w:r w:rsidR="008E70B7" w:rsidRPr="00F87D32">
        <w:rPr>
          <w:sz w:val="24"/>
          <w:szCs w:val="24"/>
        </w:rPr>
        <w:t xml:space="preserve">) </w:t>
      </w:r>
    </w:p>
    <w:p w:rsidR="00F87D32" w:rsidRPr="008E70B7" w:rsidRDefault="00F87D32" w:rsidP="008E70B7">
      <w:pPr>
        <w:widowControl/>
        <w:numPr>
          <w:ilvl w:val="0"/>
          <w:numId w:val="1"/>
        </w:numPr>
        <w:autoSpaceDE/>
        <w:autoSpaceDN/>
        <w:adjustRightInd/>
        <w:ind w:left="0" w:firstLine="567"/>
        <w:rPr>
          <w:sz w:val="24"/>
          <w:szCs w:val="24"/>
        </w:rPr>
      </w:pPr>
      <w:r>
        <w:rPr>
          <w:sz w:val="24"/>
          <w:szCs w:val="24"/>
        </w:rPr>
        <w:t>Проект договора поставки товаров</w:t>
      </w: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F87D32" w:rsidRDefault="00620D83" w:rsidP="008B4C15">
            <w:pPr>
              <w:widowControl/>
              <w:autoSpaceDE/>
              <w:autoSpaceDN/>
              <w:adjustRightInd/>
              <w:ind w:right="493" w:firstLine="567"/>
              <w:rPr>
                <w:sz w:val="24"/>
                <w:szCs w:val="24"/>
              </w:rPr>
            </w:pPr>
            <w:r w:rsidRPr="004856F6">
              <w:rPr>
                <w:sz w:val="24"/>
                <w:szCs w:val="24"/>
              </w:rPr>
              <w:t xml:space="preserve">       </w:t>
            </w:r>
          </w:p>
          <w:p w:rsidR="00F87D32" w:rsidRDefault="00F87D32" w:rsidP="008B4C15">
            <w:pPr>
              <w:widowControl/>
              <w:autoSpaceDE/>
              <w:autoSpaceDN/>
              <w:adjustRightInd/>
              <w:ind w:right="493" w:firstLine="567"/>
              <w:rPr>
                <w:sz w:val="24"/>
                <w:szCs w:val="24"/>
              </w:rPr>
            </w:pPr>
          </w:p>
          <w:p w:rsidR="00620D83" w:rsidRPr="004856F6" w:rsidRDefault="00620D83" w:rsidP="008B4C15">
            <w:pPr>
              <w:widowControl/>
              <w:autoSpaceDE/>
              <w:autoSpaceDN/>
              <w:adjustRightInd/>
              <w:ind w:right="493" w:firstLine="567"/>
              <w:rPr>
                <w:sz w:val="24"/>
                <w:szCs w:val="24"/>
              </w:rPr>
            </w:pPr>
            <w:r w:rsidRPr="004856F6">
              <w:rPr>
                <w:sz w:val="24"/>
                <w:szCs w:val="24"/>
              </w:rPr>
              <w:t>Директор                                                                                                    ____________</w:t>
            </w:r>
          </w:p>
          <w:p w:rsidR="00620D83" w:rsidRPr="004856F6" w:rsidRDefault="00620D83" w:rsidP="00F87D32">
            <w:pPr>
              <w:widowControl/>
              <w:autoSpaceDE/>
              <w:autoSpaceDN/>
              <w:adjustRightInd/>
              <w:ind w:right="493" w:firstLine="567"/>
              <w:jc w:val="center"/>
              <w:rPr>
                <w:i/>
                <w:sz w:val="24"/>
                <w:szCs w:val="24"/>
              </w:rPr>
            </w:pPr>
            <w:r w:rsidRPr="004856F6">
              <w:rPr>
                <w:i/>
                <w:sz w:val="24"/>
                <w:szCs w:val="24"/>
              </w:rPr>
              <w:t xml:space="preserve">                                                                                                                       </w:t>
            </w:r>
            <w:r w:rsidR="00F87D32">
              <w:rPr>
                <w:i/>
                <w:sz w:val="24"/>
                <w:szCs w:val="24"/>
              </w:rPr>
              <w:t>Михайлов М.Д.</w:t>
            </w:r>
          </w:p>
        </w:tc>
      </w:tr>
    </w:tbl>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AF46B0">
      <w:pPr>
        <w:rPr>
          <w:sz w:val="24"/>
          <w:szCs w:val="24"/>
        </w:rPr>
      </w:pPr>
    </w:p>
    <w:p w:rsidR="00F87D32" w:rsidRDefault="00F87D32" w:rsidP="00F87D32">
      <w:pPr>
        <w:jc w:val="right"/>
        <w:rPr>
          <w:sz w:val="24"/>
          <w:szCs w:val="24"/>
        </w:rPr>
      </w:pPr>
      <w:r w:rsidRPr="004856F6">
        <w:rPr>
          <w:sz w:val="24"/>
          <w:szCs w:val="24"/>
        </w:rPr>
        <w:lastRenderedPageBreak/>
        <w:t>Приложение №</w:t>
      </w:r>
      <w:r>
        <w:rPr>
          <w:sz w:val="24"/>
          <w:szCs w:val="24"/>
        </w:rPr>
        <w:t xml:space="preserve"> </w:t>
      </w:r>
      <w:r w:rsidR="003563CB">
        <w:rPr>
          <w:sz w:val="24"/>
          <w:szCs w:val="24"/>
        </w:rPr>
        <w:t>1</w:t>
      </w:r>
      <w:r w:rsidRPr="004856F6">
        <w:rPr>
          <w:sz w:val="24"/>
          <w:szCs w:val="24"/>
        </w:rPr>
        <w:t xml:space="preserve"> к запросу</w:t>
      </w:r>
    </w:p>
    <w:p w:rsidR="00AF46B0" w:rsidRPr="004856F6" w:rsidRDefault="00AF46B0" w:rsidP="00F87D32">
      <w:pPr>
        <w:jc w:val="right"/>
        <w:rPr>
          <w:sz w:val="24"/>
          <w:szCs w:val="24"/>
        </w:rPr>
      </w:pPr>
    </w:p>
    <w:p w:rsidR="005C6ED8" w:rsidRDefault="00F87D32" w:rsidP="003563CB">
      <w:pPr>
        <w:jc w:val="center"/>
        <w:rPr>
          <w:b/>
          <w:sz w:val="24"/>
          <w:szCs w:val="24"/>
        </w:rPr>
      </w:pPr>
      <w:r w:rsidRPr="003563CB">
        <w:rPr>
          <w:b/>
          <w:sz w:val="24"/>
          <w:szCs w:val="24"/>
        </w:rPr>
        <w:t>Спецификация</w:t>
      </w:r>
    </w:p>
    <w:p w:rsidR="003563CB" w:rsidRDefault="003563CB" w:rsidP="003563CB">
      <w:pPr>
        <w:jc w:val="center"/>
        <w:rPr>
          <w:b/>
          <w:sz w:val="24"/>
          <w:szCs w:val="24"/>
        </w:rPr>
      </w:pPr>
    </w:p>
    <w:tbl>
      <w:tblPr>
        <w:tblpPr w:leftFromText="180" w:rightFromText="180" w:vertAnchor="text" w:horzAnchor="page" w:tblpX="1498" w:tblpY="98"/>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
        <w:gridCol w:w="2165"/>
        <w:gridCol w:w="2797"/>
        <w:gridCol w:w="2003"/>
        <w:gridCol w:w="830"/>
        <w:gridCol w:w="1499"/>
      </w:tblGrid>
      <w:tr w:rsidR="003563CB" w:rsidRPr="003563CB" w:rsidTr="00AF46B0">
        <w:tc>
          <w:tcPr>
            <w:tcW w:w="6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jc w:val="center"/>
              <w:rPr>
                <w:b/>
                <w:sz w:val="24"/>
                <w:szCs w:val="24"/>
              </w:rPr>
            </w:pPr>
            <w:r w:rsidRPr="003563CB">
              <w:rPr>
                <w:b/>
                <w:sz w:val="24"/>
                <w:szCs w:val="24"/>
              </w:rPr>
              <w:t>№ п/п</w:t>
            </w:r>
          </w:p>
        </w:tc>
        <w:tc>
          <w:tcPr>
            <w:tcW w:w="23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jc w:val="center"/>
              <w:rPr>
                <w:b/>
                <w:sz w:val="24"/>
                <w:szCs w:val="24"/>
              </w:rPr>
            </w:pPr>
            <w:r w:rsidRPr="003563CB">
              <w:rPr>
                <w:b/>
                <w:sz w:val="24"/>
                <w:szCs w:val="24"/>
              </w:rPr>
              <w:t>Наименование товара (его</w:t>
            </w:r>
          </w:p>
          <w:p w:rsidR="003563CB" w:rsidRPr="003563CB" w:rsidRDefault="003563CB" w:rsidP="003563CB">
            <w:pPr>
              <w:jc w:val="center"/>
              <w:rPr>
                <w:b/>
                <w:sz w:val="24"/>
                <w:szCs w:val="24"/>
              </w:rPr>
            </w:pPr>
            <w:r w:rsidRPr="003563CB">
              <w:rPr>
                <w:b/>
                <w:sz w:val="24"/>
                <w:szCs w:val="24"/>
              </w:rPr>
              <w:t>характеристика, качество)</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3563CB" w:rsidRPr="003563CB" w:rsidRDefault="003563CB" w:rsidP="003563CB">
            <w:pPr>
              <w:jc w:val="center"/>
              <w:rPr>
                <w:b/>
                <w:sz w:val="24"/>
                <w:szCs w:val="24"/>
              </w:rPr>
            </w:pPr>
            <w:r>
              <w:rPr>
                <w:b/>
                <w:sz w:val="24"/>
                <w:szCs w:val="24"/>
              </w:rPr>
              <w:t>Дополнительные сведения</w:t>
            </w:r>
          </w:p>
        </w:tc>
        <w:tc>
          <w:tcPr>
            <w:tcW w:w="2126" w:type="dxa"/>
            <w:tcBorders>
              <w:top w:val="single" w:sz="4" w:space="0" w:color="auto"/>
              <w:left w:val="single" w:sz="4" w:space="0" w:color="auto"/>
              <w:bottom w:val="single" w:sz="4" w:space="0" w:color="auto"/>
              <w:right w:val="single" w:sz="4" w:space="0" w:color="auto"/>
            </w:tcBorders>
          </w:tcPr>
          <w:p w:rsidR="003563CB" w:rsidRPr="003563CB" w:rsidRDefault="003563CB" w:rsidP="003563CB">
            <w:pPr>
              <w:jc w:val="center"/>
              <w:rPr>
                <w:b/>
                <w:sz w:val="24"/>
                <w:szCs w:val="24"/>
              </w:rPr>
            </w:pPr>
            <w:r w:rsidRPr="003563CB">
              <w:rPr>
                <w:b/>
                <w:sz w:val="24"/>
                <w:szCs w:val="24"/>
              </w:rPr>
              <w:t>Производитель</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rPr>
                <w:b/>
                <w:sz w:val="24"/>
                <w:szCs w:val="24"/>
              </w:rPr>
            </w:pPr>
            <w:r w:rsidRPr="003563CB">
              <w:rPr>
                <w:b/>
                <w:sz w:val="24"/>
                <w:szCs w:val="24"/>
              </w:rPr>
              <w:t>Ед. изм.</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jc w:val="center"/>
              <w:rPr>
                <w:b/>
                <w:sz w:val="24"/>
                <w:szCs w:val="24"/>
              </w:rPr>
            </w:pPr>
            <w:r w:rsidRPr="003563CB">
              <w:rPr>
                <w:b/>
                <w:sz w:val="24"/>
                <w:szCs w:val="24"/>
              </w:rPr>
              <w:t>Количество</w:t>
            </w:r>
          </w:p>
        </w:tc>
      </w:tr>
      <w:tr w:rsidR="003563CB" w:rsidRPr="003563CB" w:rsidTr="00AF46B0">
        <w:trPr>
          <w:trHeight w:val="616"/>
        </w:trPr>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3563CB" w:rsidRPr="003563CB" w:rsidRDefault="003563CB" w:rsidP="003563CB">
            <w:pPr>
              <w:jc w:val="center"/>
              <w:rPr>
                <w:b/>
                <w:sz w:val="24"/>
                <w:szCs w:val="24"/>
              </w:rPr>
            </w:pPr>
            <w:r w:rsidRPr="003563CB">
              <w:rPr>
                <w:b/>
                <w:sz w:val="24"/>
                <w:szCs w:val="24"/>
              </w:rPr>
              <w:t>1</w:t>
            </w:r>
          </w:p>
        </w:tc>
        <w:tc>
          <w:tcPr>
            <w:tcW w:w="2313" w:type="dxa"/>
            <w:tcBorders>
              <w:top w:val="nil"/>
              <w:left w:val="single" w:sz="4" w:space="0" w:color="7F7F7F"/>
              <w:bottom w:val="single" w:sz="4" w:space="0" w:color="7F7F7F"/>
              <w:right w:val="single" w:sz="4" w:space="0" w:color="7F7F7F"/>
            </w:tcBorders>
            <w:shd w:val="clear" w:color="auto" w:fill="auto"/>
          </w:tcPr>
          <w:p w:rsidR="003563CB" w:rsidRPr="003563CB" w:rsidRDefault="003563CB" w:rsidP="003563CB">
            <w:pPr>
              <w:jc w:val="center"/>
              <w:rPr>
                <w:b/>
                <w:sz w:val="24"/>
                <w:szCs w:val="24"/>
              </w:rPr>
            </w:pPr>
            <w:r w:rsidRPr="003563CB">
              <w:rPr>
                <w:b/>
                <w:sz w:val="24"/>
                <w:szCs w:val="24"/>
              </w:rPr>
              <w:t>Зубная паста</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63CB" w:rsidRPr="003563CB" w:rsidRDefault="003563CB" w:rsidP="003563CB">
            <w:pPr>
              <w:jc w:val="center"/>
              <w:rPr>
                <w:b/>
                <w:sz w:val="24"/>
                <w:szCs w:val="24"/>
              </w:rPr>
            </w:pPr>
            <w:r w:rsidRPr="003563CB">
              <w:rPr>
                <w:b/>
                <w:sz w:val="24"/>
                <w:szCs w:val="24"/>
              </w:rPr>
              <w:t>вкус мятный, объем 50мл</w:t>
            </w:r>
          </w:p>
        </w:tc>
        <w:tc>
          <w:tcPr>
            <w:tcW w:w="2126" w:type="dxa"/>
            <w:tcBorders>
              <w:top w:val="single" w:sz="4" w:space="0" w:color="auto"/>
              <w:left w:val="single" w:sz="4" w:space="0" w:color="auto"/>
              <w:bottom w:val="single" w:sz="4" w:space="0" w:color="auto"/>
              <w:right w:val="single" w:sz="4" w:space="0" w:color="auto"/>
            </w:tcBorders>
            <w:vAlign w:val="center"/>
          </w:tcPr>
          <w:p w:rsidR="003563CB" w:rsidRPr="003563CB" w:rsidRDefault="003563CB" w:rsidP="003563CB">
            <w:pPr>
              <w:jc w:val="center"/>
              <w:rPr>
                <w:b/>
                <w:sz w:val="24"/>
                <w:szCs w:val="24"/>
              </w:rPr>
            </w:pPr>
            <w:r w:rsidRPr="003563CB">
              <w:rPr>
                <w:b/>
                <w:sz w:val="24"/>
                <w:szCs w:val="24"/>
              </w:rPr>
              <w:t>Россия</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jc w:val="center"/>
              <w:rPr>
                <w:b/>
                <w:sz w:val="24"/>
                <w:szCs w:val="24"/>
              </w:rPr>
            </w:pPr>
            <w:r w:rsidRPr="003563CB">
              <w:rPr>
                <w:b/>
                <w:sz w:val="24"/>
                <w:szCs w:val="24"/>
              </w:rPr>
              <w:t>шт</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3563CB" w:rsidRPr="003563CB" w:rsidRDefault="003563CB" w:rsidP="003563CB">
            <w:pPr>
              <w:jc w:val="center"/>
              <w:rPr>
                <w:b/>
                <w:sz w:val="24"/>
                <w:szCs w:val="24"/>
              </w:rPr>
            </w:pPr>
            <w:r w:rsidRPr="003563CB">
              <w:rPr>
                <w:b/>
                <w:sz w:val="24"/>
                <w:szCs w:val="24"/>
              </w:rPr>
              <w:t>216</w:t>
            </w:r>
          </w:p>
        </w:tc>
      </w:tr>
      <w:tr w:rsidR="003563CB" w:rsidRPr="003563CB" w:rsidTr="00AF46B0">
        <w:trPr>
          <w:trHeight w:val="616"/>
        </w:trPr>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3563CB" w:rsidRPr="003563CB" w:rsidRDefault="003563CB" w:rsidP="003563CB">
            <w:pPr>
              <w:jc w:val="center"/>
              <w:rPr>
                <w:b/>
                <w:sz w:val="24"/>
                <w:szCs w:val="24"/>
              </w:rPr>
            </w:pPr>
            <w:r w:rsidRPr="003563CB">
              <w:rPr>
                <w:b/>
                <w:sz w:val="24"/>
                <w:szCs w:val="24"/>
              </w:rPr>
              <w:t>2</w:t>
            </w:r>
          </w:p>
        </w:tc>
        <w:tc>
          <w:tcPr>
            <w:tcW w:w="2313" w:type="dxa"/>
            <w:tcBorders>
              <w:top w:val="nil"/>
              <w:left w:val="single" w:sz="4" w:space="0" w:color="7F7F7F"/>
              <w:bottom w:val="single" w:sz="4" w:space="0" w:color="7F7F7F"/>
              <w:right w:val="single" w:sz="4" w:space="0" w:color="7F7F7F"/>
            </w:tcBorders>
            <w:shd w:val="clear" w:color="auto" w:fill="auto"/>
          </w:tcPr>
          <w:p w:rsidR="003563CB" w:rsidRPr="003563CB" w:rsidRDefault="003563CB" w:rsidP="003563CB">
            <w:pPr>
              <w:jc w:val="center"/>
              <w:rPr>
                <w:b/>
                <w:sz w:val="24"/>
                <w:szCs w:val="24"/>
              </w:rPr>
            </w:pPr>
            <w:r w:rsidRPr="003563CB">
              <w:rPr>
                <w:b/>
                <w:sz w:val="24"/>
                <w:szCs w:val="24"/>
              </w:rPr>
              <w:t xml:space="preserve">Мыло хозяйственное </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63CB" w:rsidRPr="003563CB" w:rsidRDefault="003563CB" w:rsidP="003563CB">
            <w:pPr>
              <w:jc w:val="center"/>
              <w:rPr>
                <w:b/>
                <w:sz w:val="24"/>
                <w:szCs w:val="24"/>
              </w:rPr>
            </w:pPr>
            <w:r w:rsidRPr="003563CB">
              <w:rPr>
                <w:b/>
                <w:sz w:val="24"/>
                <w:szCs w:val="24"/>
              </w:rPr>
              <w:t>200г, 70-72%, кусковое</w:t>
            </w:r>
          </w:p>
        </w:tc>
        <w:tc>
          <w:tcPr>
            <w:tcW w:w="2126" w:type="dxa"/>
            <w:tcBorders>
              <w:top w:val="single" w:sz="4" w:space="0" w:color="auto"/>
              <w:left w:val="single" w:sz="4" w:space="0" w:color="auto"/>
              <w:bottom w:val="single" w:sz="4" w:space="0" w:color="auto"/>
              <w:right w:val="single" w:sz="4" w:space="0" w:color="auto"/>
            </w:tcBorders>
            <w:vAlign w:val="center"/>
          </w:tcPr>
          <w:p w:rsidR="003563CB" w:rsidRPr="003563CB" w:rsidRDefault="003563CB" w:rsidP="003563CB">
            <w:pPr>
              <w:jc w:val="center"/>
              <w:rPr>
                <w:b/>
                <w:sz w:val="24"/>
                <w:szCs w:val="24"/>
              </w:rPr>
            </w:pPr>
            <w:r w:rsidRPr="003563CB">
              <w:rPr>
                <w:b/>
                <w:sz w:val="24"/>
                <w:szCs w:val="24"/>
              </w:rPr>
              <w:t>Россия</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jc w:val="center"/>
              <w:rPr>
                <w:b/>
                <w:sz w:val="24"/>
                <w:szCs w:val="24"/>
              </w:rPr>
            </w:pPr>
            <w:r w:rsidRPr="003563CB">
              <w:rPr>
                <w:b/>
                <w:sz w:val="24"/>
                <w:szCs w:val="24"/>
              </w:rPr>
              <w:t>шт</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3563CB" w:rsidRPr="003563CB" w:rsidRDefault="003563CB" w:rsidP="003563CB">
            <w:pPr>
              <w:jc w:val="center"/>
              <w:rPr>
                <w:b/>
                <w:sz w:val="24"/>
                <w:szCs w:val="24"/>
              </w:rPr>
            </w:pPr>
            <w:r w:rsidRPr="003563CB">
              <w:rPr>
                <w:b/>
                <w:sz w:val="24"/>
                <w:szCs w:val="24"/>
              </w:rPr>
              <w:t>60</w:t>
            </w:r>
          </w:p>
        </w:tc>
      </w:tr>
      <w:tr w:rsidR="003563CB" w:rsidRPr="003563CB" w:rsidTr="00AF46B0">
        <w:trPr>
          <w:trHeight w:val="616"/>
        </w:trPr>
        <w:tc>
          <w:tcPr>
            <w:tcW w:w="630" w:type="dxa"/>
            <w:tcBorders>
              <w:top w:val="single" w:sz="4" w:space="0" w:color="auto"/>
              <w:left w:val="single" w:sz="4" w:space="0" w:color="auto"/>
              <w:bottom w:val="single" w:sz="4" w:space="0" w:color="auto"/>
              <w:right w:val="single" w:sz="4" w:space="0" w:color="auto"/>
            </w:tcBorders>
            <w:shd w:val="clear" w:color="auto" w:fill="auto"/>
          </w:tcPr>
          <w:p w:rsidR="003563CB" w:rsidRPr="003563CB" w:rsidRDefault="003563CB" w:rsidP="003563CB">
            <w:pPr>
              <w:jc w:val="center"/>
              <w:rPr>
                <w:b/>
                <w:sz w:val="24"/>
                <w:szCs w:val="24"/>
              </w:rPr>
            </w:pPr>
            <w:r w:rsidRPr="003563CB">
              <w:rPr>
                <w:b/>
                <w:sz w:val="24"/>
                <w:szCs w:val="24"/>
              </w:rPr>
              <w:t>3</w:t>
            </w:r>
          </w:p>
        </w:tc>
        <w:tc>
          <w:tcPr>
            <w:tcW w:w="2313" w:type="dxa"/>
            <w:tcBorders>
              <w:top w:val="nil"/>
              <w:left w:val="single" w:sz="4" w:space="0" w:color="7F7F7F"/>
              <w:bottom w:val="single" w:sz="4" w:space="0" w:color="7F7F7F"/>
              <w:right w:val="single" w:sz="4" w:space="0" w:color="7F7F7F"/>
            </w:tcBorders>
            <w:shd w:val="clear" w:color="auto" w:fill="auto"/>
          </w:tcPr>
          <w:p w:rsidR="003563CB" w:rsidRPr="003563CB" w:rsidRDefault="003563CB" w:rsidP="003563CB">
            <w:pPr>
              <w:jc w:val="center"/>
              <w:rPr>
                <w:b/>
                <w:sz w:val="24"/>
                <w:szCs w:val="24"/>
              </w:rPr>
            </w:pPr>
            <w:r w:rsidRPr="003563CB">
              <w:rPr>
                <w:b/>
                <w:sz w:val="24"/>
                <w:szCs w:val="24"/>
              </w:rPr>
              <w:t>Мыло туалетное</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63CB" w:rsidRPr="003563CB" w:rsidRDefault="003563CB" w:rsidP="003563CB">
            <w:pPr>
              <w:jc w:val="center"/>
              <w:rPr>
                <w:b/>
                <w:sz w:val="24"/>
                <w:szCs w:val="24"/>
              </w:rPr>
            </w:pPr>
            <w:r w:rsidRPr="003563CB">
              <w:rPr>
                <w:b/>
                <w:sz w:val="24"/>
                <w:szCs w:val="24"/>
              </w:rPr>
              <w:t>вес 90г, твердое, в индивидуальной упаковке,</w:t>
            </w:r>
          </w:p>
        </w:tc>
        <w:tc>
          <w:tcPr>
            <w:tcW w:w="2126" w:type="dxa"/>
            <w:tcBorders>
              <w:top w:val="single" w:sz="4" w:space="0" w:color="auto"/>
              <w:left w:val="single" w:sz="4" w:space="0" w:color="auto"/>
              <w:bottom w:val="single" w:sz="4" w:space="0" w:color="auto"/>
              <w:right w:val="single" w:sz="4" w:space="0" w:color="auto"/>
            </w:tcBorders>
            <w:vAlign w:val="center"/>
          </w:tcPr>
          <w:p w:rsidR="003563CB" w:rsidRPr="003563CB" w:rsidRDefault="003563CB" w:rsidP="003563CB">
            <w:pPr>
              <w:jc w:val="center"/>
              <w:rPr>
                <w:b/>
                <w:sz w:val="24"/>
                <w:szCs w:val="24"/>
              </w:rPr>
            </w:pPr>
            <w:r w:rsidRPr="003563CB">
              <w:rPr>
                <w:b/>
                <w:sz w:val="24"/>
                <w:szCs w:val="24"/>
              </w:rPr>
              <w:t>Россия</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3563CB" w:rsidRPr="003563CB" w:rsidRDefault="003563CB" w:rsidP="003563CB">
            <w:pPr>
              <w:jc w:val="center"/>
              <w:rPr>
                <w:b/>
                <w:sz w:val="24"/>
                <w:szCs w:val="24"/>
              </w:rPr>
            </w:pPr>
            <w:r w:rsidRPr="003563CB">
              <w:rPr>
                <w:b/>
                <w:sz w:val="24"/>
                <w:szCs w:val="24"/>
              </w:rPr>
              <w:t>шт</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3563CB" w:rsidRPr="003563CB" w:rsidRDefault="003563CB" w:rsidP="003563CB">
            <w:pPr>
              <w:jc w:val="center"/>
              <w:rPr>
                <w:b/>
                <w:sz w:val="24"/>
                <w:szCs w:val="24"/>
              </w:rPr>
            </w:pPr>
            <w:r w:rsidRPr="003563CB">
              <w:rPr>
                <w:b/>
                <w:sz w:val="24"/>
                <w:szCs w:val="24"/>
              </w:rPr>
              <w:t>200</w:t>
            </w:r>
          </w:p>
        </w:tc>
      </w:tr>
      <w:tr w:rsidR="003563CB" w:rsidRPr="003563CB" w:rsidTr="00AF46B0">
        <w:trPr>
          <w:trHeight w:val="616"/>
        </w:trPr>
        <w:tc>
          <w:tcPr>
            <w:tcW w:w="630" w:type="dxa"/>
            <w:tcBorders>
              <w:top w:val="single" w:sz="4" w:space="0" w:color="auto"/>
              <w:left w:val="single" w:sz="4" w:space="0" w:color="auto"/>
              <w:bottom w:val="single" w:sz="4" w:space="0" w:color="auto"/>
              <w:right w:val="single" w:sz="4" w:space="0" w:color="auto"/>
            </w:tcBorders>
            <w:shd w:val="clear" w:color="auto" w:fill="auto"/>
          </w:tcPr>
          <w:p w:rsidR="003563CB" w:rsidRPr="003563CB" w:rsidRDefault="003563CB" w:rsidP="003563CB">
            <w:pPr>
              <w:jc w:val="center"/>
              <w:rPr>
                <w:b/>
                <w:sz w:val="24"/>
                <w:szCs w:val="24"/>
              </w:rPr>
            </w:pPr>
            <w:r w:rsidRPr="003563CB">
              <w:rPr>
                <w:b/>
                <w:sz w:val="24"/>
                <w:szCs w:val="24"/>
              </w:rPr>
              <w:t>4</w:t>
            </w:r>
          </w:p>
        </w:tc>
        <w:tc>
          <w:tcPr>
            <w:tcW w:w="2313" w:type="dxa"/>
            <w:tcBorders>
              <w:top w:val="nil"/>
              <w:left w:val="single" w:sz="4" w:space="0" w:color="7F7F7F"/>
              <w:bottom w:val="single" w:sz="4" w:space="0" w:color="7F7F7F"/>
              <w:right w:val="single" w:sz="4" w:space="0" w:color="7F7F7F"/>
            </w:tcBorders>
            <w:shd w:val="clear" w:color="auto" w:fill="auto"/>
          </w:tcPr>
          <w:p w:rsidR="003563CB" w:rsidRPr="003563CB" w:rsidRDefault="003563CB" w:rsidP="003563CB">
            <w:pPr>
              <w:jc w:val="center"/>
              <w:rPr>
                <w:b/>
                <w:sz w:val="24"/>
                <w:szCs w:val="24"/>
              </w:rPr>
            </w:pPr>
            <w:r w:rsidRPr="003563CB">
              <w:rPr>
                <w:b/>
                <w:sz w:val="24"/>
                <w:szCs w:val="24"/>
              </w:rPr>
              <w:t>Туалетная бумага</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63CB" w:rsidRPr="003563CB" w:rsidRDefault="003563CB" w:rsidP="003563CB">
            <w:pPr>
              <w:jc w:val="center"/>
              <w:rPr>
                <w:b/>
                <w:sz w:val="24"/>
                <w:szCs w:val="24"/>
              </w:rPr>
            </w:pPr>
            <w:r w:rsidRPr="003563CB">
              <w:rPr>
                <w:b/>
                <w:sz w:val="24"/>
                <w:szCs w:val="24"/>
              </w:rPr>
              <w:t>рулон, наличие втулки и перфорации</w:t>
            </w:r>
          </w:p>
        </w:tc>
        <w:tc>
          <w:tcPr>
            <w:tcW w:w="2126" w:type="dxa"/>
            <w:tcBorders>
              <w:top w:val="single" w:sz="4" w:space="0" w:color="auto"/>
              <w:left w:val="single" w:sz="4" w:space="0" w:color="auto"/>
              <w:bottom w:val="single" w:sz="4" w:space="0" w:color="auto"/>
              <w:right w:val="single" w:sz="4" w:space="0" w:color="auto"/>
            </w:tcBorders>
            <w:vAlign w:val="center"/>
          </w:tcPr>
          <w:p w:rsidR="003563CB" w:rsidRPr="003563CB" w:rsidRDefault="003563CB" w:rsidP="003563CB">
            <w:pPr>
              <w:jc w:val="center"/>
              <w:rPr>
                <w:b/>
                <w:sz w:val="24"/>
                <w:szCs w:val="24"/>
              </w:rPr>
            </w:pPr>
            <w:r w:rsidRPr="003563CB">
              <w:rPr>
                <w:b/>
                <w:sz w:val="24"/>
                <w:szCs w:val="24"/>
              </w:rPr>
              <w:t>Россия</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3563CB" w:rsidRPr="003563CB" w:rsidRDefault="003563CB" w:rsidP="003563CB">
            <w:pPr>
              <w:jc w:val="center"/>
              <w:rPr>
                <w:b/>
                <w:sz w:val="24"/>
                <w:szCs w:val="24"/>
              </w:rPr>
            </w:pPr>
            <w:r w:rsidRPr="003563CB">
              <w:rPr>
                <w:b/>
                <w:sz w:val="24"/>
                <w:szCs w:val="24"/>
              </w:rPr>
              <w:t>шт</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3563CB" w:rsidRPr="003563CB" w:rsidRDefault="003563CB" w:rsidP="003563CB">
            <w:pPr>
              <w:jc w:val="center"/>
              <w:rPr>
                <w:b/>
                <w:sz w:val="24"/>
                <w:szCs w:val="24"/>
              </w:rPr>
            </w:pPr>
            <w:r w:rsidRPr="003563CB">
              <w:rPr>
                <w:b/>
                <w:sz w:val="24"/>
                <w:szCs w:val="24"/>
              </w:rPr>
              <w:t>360</w:t>
            </w:r>
          </w:p>
        </w:tc>
      </w:tr>
      <w:tr w:rsidR="003563CB" w:rsidRPr="003563CB" w:rsidTr="00AF46B0">
        <w:trPr>
          <w:trHeight w:val="616"/>
        </w:trPr>
        <w:tc>
          <w:tcPr>
            <w:tcW w:w="630" w:type="dxa"/>
            <w:tcBorders>
              <w:top w:val="single" w:sz="4" w:space="0" w:color="auto"/>
              <w:left w:val="single" w:sz="4" w:space="0" w:color="auto"/>
              <w:bottom w:val="single" w:sz="4" w:space="0" w:color="auto"/>
              <w:right w:val="single" w:sz="4" w:space="0" w:color="auto"/>
            </w:tcBorders>
            <w:shd w:val="clear" w:color="auto" w:fill="auto"/>
          </w:tcPr>
          <w:p w:rsidR="003563CB" w:rsidRPr="003563CB" w:rsidRDefault="003563CB" w:rsidP="003563CB">
            <w:pPr>
              <w:jc w:val="center"/>
              <w:rPr>
                <w:b/>
                <w:sz w:val="24"/>
                <w:szCs w:val="24"/>
              </w:rPr>
            </w:pPr>
            <w:r w:rsidRPr="003563CB">
              <w:rPr>
                <w:b/>
                <w:sz w:val="24"/>
                <w:szCs w:val="24"/>
              </w:rPr>
              <w:t>5</w:t>
            </w:r>
          </w:p>
        </w:tc>
        <w:tc>
          <w:tcPr>
            <w:tcW w:w="2313" w:type="dxa"/>
            <w:tcBorders>
              <w:top w:val="nil"/>
              <w:left w:val="single" w:sz="4" w:space="0" w:color="7F7F7F"/>
              <w:bottom w:val="single" w:sz="4" w:space="0" w:color="7F7F7F"/>
              <w:right w:val="single" w:sz="4" w:space="0" w:color="7F7F7F"/>
            </w:tcBorders>
            <w:shd w:val="clear" w:color="auto" w:fill="auto"/>
          </w:tcPr>
          <w:p w:rsidR="003563CB" w:rsidRPr="003563CB" w:rsidRDefault="003563CB" w:rsidP="003563CB">
            <w:pPr>
              <w:jc w:val="center"/>
              <w:rPr>
                <w:b/>
                <w:sz w:val="24"/>
                <w:szCs w:val="24"/>
              </w:rPr>
            </w:pPr>
            <w:r w:rsidRPr="003563CB">
              <w:rPr>
                <w:b/>
                <w:sz w:val="24"/>
                <w:szCs w:val="24"/>
              </w:rPr>
              <w:t>Шампунь</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63CB" w:rsidRPr="003563CB" w:rsidRDefault="003563CB" w:rsidP="003563CB">
            <w:pPr>
              <w:jc w:val="center"/>
              <w:rPr>
                <w:b/>
                <w:sz w:val="24"/>
                <w:szCs w:val="24"/>
              </w:rPr>
            </w:pPr>
            <w:r w:rsidRPr="003563CB">
              <w:rPr>
                <w:b/>
                <w:sz w:val="24"/>
                <w:szCs w:val="24"/>
              </w:rPr>
              <w:t>объем 7</w:t>
            </w:r>
            <w:r>
              <w:rPr>
                <w:b/>
                <w:sz w:val="24"/>
                <w:szCs w:val="24"/>
              </w:rPr>
              <w:t>6</w:t>
            </w:r>
            <w:r w:rsidRPr="003563CB">
              <w:rPr>
                <w:b/>
                <w:sz w:val="24"/>
                <w:szCs w:val="24"/>
              </w:rPr>
              <w:t>мл, в тубе</w:t>
            </w:r>
          </w:p>
        </w:tc>
        <w:tc>
          <w:tcPr>
            <w:tcW w:w="2126" w:type="dxa"/>
            <w:tcBorders>
              <w:top w:val="single" w:sz="4" w:space="0" w:color="auto"/>
              <w:left w:val="single" w:sz="4" w:space="0" w:color="auto"/>
              <w:bottom w:val="single" w:sz="4" w:space="0" w:color="auto"/>
              <w:right w:val="single" w:sz="4" w:space="0" w:color="auto"/>
            </w:tcBorders>
            <w:vAlign w:val="center"/>
          </w:tcPr>
          <w:p w:rsidR="003563CB" w:rsidRPr="003563CB" w:rsidRDefault="003563CB" w:rsidP="003563CB">
            <w:pPr>
              <w:jc w:val="center"/>
              <w:rPr>
                <w:b/>
                <w:sz w:val="24"/>
                <w:szCs w:val="24"/>
              </w:rPr>
            </w:pPr>
            <w:r w:rsidRPr="003563CB">
              <w:rPr>
                <w:b/>
                <w:sz w:val="24"/>
                <w:szCs w:val="24"/>
              </w:rPr>
              <w:t>Россия</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3563CB" w:rsidRPr="003563CB" w:rsidRDefault="003563CB" w:rsidP="003563CB">
            <w:pPr>
              <w:jc w:val="center"/>
              <w:rPr>
                <w:b/>
                <w:sz w:val="24"/>
                <w:szCs w:val="24"/>
              </w:rPr>
            </w:pPr>
            <w:r w:rsidRPr="003563CB">
              <w:rPr>
                <w:b/>
                <w:sz w:val="24"/>
                <w:szCs w:val="24"/>
              </w:rPr>
              <w:t>шт</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3563CB" w:rsidRPr="003563CB" w:rsidRDefault="003563CB" w:rsidP="003563CB">
            <w:pPr>
              <w:jc w:val="center"/>
              <w:rPr>
                <w:b/>
                <w:sz w:val="24"/>
                <w:szCs w:val="24"/>
              </w:rPr>
            </w:pPr>
            <w:r w:rsidRPr="003563CB">
              <w:rPr>
                <w:b/>
                <w:sz w:val="24"/>
                <w:szCs w:val="24"/>
              </w:rPr>
              <w:t>225</w:t>
            </w:r>
          </w:p>
        </w:tc>
      </w:tr>
    </w:tbl>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Pr="003563CB" w:rsidRDefault="003563CB" w:rsidP="003563CB">
      <w:pPr>
        <w:jc w:val="center"/>
        <w:rPr>
          <w:b/>
          <w:sz w:val="24"/>
          <w:szCs w:val="24"/>
        </w:rPr>
      </w:pPr>
    </w:p>
    <w:p w:rsidR="00F87D32" w:rsidRDefault="00F87D32" w:rsidP="008B4C15">
      <w:pPr>
        <w:ind w:firstLine="567"/>
        <w:rPr>
          <w:sz w:val="24"/>
          <w:szCs w:val="24"/>
        </w:rPr>
      </w:pPr>
    </w:p>
    <w:p w:rsidR="003563CB" w:rsidRDefault="003563CB" w:rsidP="001308F4">
      <w:pPr>
        <w:jc w:val="right"/>
        <w:rPr>
          <w:sz w:val="24"/>
          <w:szCs w:val="24"/>
        </w:rPr>
      </w:pPr>
    </w:p>
    <w:p w:rsidR="003563CB" w:rsidRDefault="003563CB" w:rsidP="001308F4">
      <w:pPr>
        <w:jc w:val="right"/>
        <w:rPr>
          <w:sz w:val="24"/>
          <w:szCs w:val="24"/>
        </w:rPr>
      </w:pPr>
    </w:p>
    <w:p w:rsidR="003563CB" w:rsidRDefault="003563CB" w:rsidP="001308F4">
      <w:pPr>
        <w:jc w:val="right"/>
        <w:rPr>
          <w:sz w:val="24"/>
          <w:szCs w:val="24"/>
        </w:rPr>
      </w:pPr>
    </w:p>
    <w:p w:rsidR="003563CB" w:rsidRDefault="003563CB" w:rsidP="001308F4">
      <w:pPr>
        <w:jc w:val="right"/>
        <w:rPr>
          <w:sz w:val="24"/>
          <w:szCs w:val="24"/>
        </w:rPr>
      </w:pPr>
    </w:p>
    <w:p w:rsidR="003563CB" w:rsidRDefault="003563CB" w:rsidP="001308F4">
      <w:pPr>
        <w:jc w:val="right"/>
        <w:rPr>
          <w:sz w:val="24"/>
          <w:szCs w:val="24"/>
        </w:rPr>
      </w:pPr>
    </w:p>
    <w:p w:rsidR="003563CB" w:rsidRDefault="003563CB" w:rsidP="001308F4">
      <w:pPr>
        <w:jc w:val="right"/>
        <w:rPr>
          <w:sz w:val="24"/>
          <w:szCs w:val="24"/>
        </w:rPr>
      </w:pPr>
    </w:p>
    <w:p w:rsidR="003563CB" w:rsidRDefault="003563CB" w:rsidP="001308F4">
      <w:pPr>
        <w:jc w:val="right"/>
        <w:rPr>
          <w:sz w:val="24"/>
          <w:szCs w:val="24"/>
        </w:rPr>
      </w:pPr>
    </w:p>
    <w:p w:rsidR="003563CB" w:rsidRDefault="003563CB" w:rsidP="001308F4">
      <w:pPr>
        <w:jc w:val="right"/>
        <w:rPr>
          <w:sz w:val="24"/>
          <w:szCs w:val="24"/>
        </w:rPr>
      </w:pPr>
    </w:p>
    <w:p w:rsidR="003563CB" w:rsidRDefault="003563CB" w:rsidP="001308F4">
      <w:pPr>
        <w:jc w:val="right"/>
        <w:rPr>
          <w:sz w:val="24"/>
          <w:szCs w:val="24"/>
        </w:rPr>
      </w:pPr>
    </w:p>
    <w:p w:rsidR="003563CB" w:rsidRDefault="003563CB" w:rsidP="001308F4">
      <w:pPr>
        <w:jc w:val="right"/>
        <w:rPr>
          <w:sz w:val="24"/>
          <w:szCs w:val="24"/>
        </w:rPr>
      </w:pPr>
    </w:p>
    <w:p w:rsidR="003563CB" w:rsidRDefault="003563CB" w:rsidP="001308F4">
      <w:pPr>
        <w:jc w:val="right"/>
        <w:rPr>
          <w:sz w:val="24"/>
          <w:szCs w:val="24"/>
        </w:rPr>
      </w:pPr>
    </w:p>
    <w:p w:rsidR="003563CB" w:rsidRDefault="003563CB" w:rsidP="001308F4">
      <w:pPr>
        <w:jc w:val="right"/>
        <w:rPr>
          <w:sz w:val="24"/>
          <w:szCs w:val="24"/>
        </w:rPr>
      </w:pPr>
    </w:p>
    <w:p w:rsidR="003563CB" w:rsidRDefault="003563CB" w:rsidP="001308F4">
      <w:pPr>
        <w:jc w:val="right"/>
        <w:rPr>
          <w:sz w:val="24"/>
          <w:szCs w:val="24"/>
        </w:rPr>
      </w:pPr>
    </w:p>
    <w:p w:rsidR="003563CB" w:rsidRDefault="003563CB" w:rsidP="001308F4">
      <w:pPr>
        <w:jc w:val="right"/>
        <w:rPr>
          <w:sz w:val="24"/>
          <w:szCs w:val="24"/>
        </w:rPr>
      </w:pPr>
    </w:p>
    <w:p w:rsidR="00AF46B0" w:rsidRDefault="00AF46B0" w:rsidP="001308F4">
      <w:pPr>
        <w:jc w:val="right"/>
        <w:rPr>
          <w:sz w:val="24"/>
          <w:szCs w:val="24"/>
        </w:rPr>
      </w:pPr>
    </w:p>
    <w:p w:rsidR="00AF46B0" w:rsidRDefault="00AF46B0" w:rsidP="001308F4">
      <w:pPr>
        <w:jc w:val="right"/>
        <w:rPr>
          <w:sz w:val="24"/>
          <w:szCs w:val="24"/>
        </w:rPr>
      </w:pPr>
    </w:p>
    <w:p w:rsidR="00AF46B0" w:rsidRDefault="00AF46B0" w:rsidP="001308F4">
      <w:pPr>
        <w:jc w:val="right"/>
        <w:rPr>
          <w:sz w:val="24"/>
          <w:szCs w:val="24"/>
        </w:rPr>
      </w:pPr>
    </w:p>
    <w:p w:rsidR="00AF46B0" w:rsidRDefault="00AF46B0" w:rsidP="001308F4">
      <w:pPr>
        <w:jc w:val="right"/>
        <w:rPr>
          <w:sz w:val="24"/>
          <w:szCs w:val="24"/>
        </w:rPr>
      </w:pPr>
    </w:p>
    <w:p w:rsidR="001308F4" w:rsidRPr="004856F6" w:rsidRDefault="001308F4" w:rsidP="001308F4">
      <w:pPr>
        <w:jc w:val="right"/>
        <w:rPr>
          <w:sz w:val="24"/>
          <w:szCs w:val="24"/>
        </w:rPr>
      </w:pPr>
      <w:r w:rsidRPr="004856F6">
        <w:rPr>
          <w:sz w:val="24"/>
          <w:szCs w:val="24"/>
        </w:rPr>
        <w:lastRenderedPageBreak/>
        <w:t>Приложение №</w:t>
      </w:r>
      <w:r w:rsidR="00F87D32">
        <w:rPr>
          <w:sz w:val="24"/>
          <w:szCs w:val="24"/>
        </w:rPr>
        <w:t xml:space="preserve"> 2</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rsidR="00F822B2" w:rsidRDefault="00F822B2" w:rsidP="006A163A">
      <w:pPr>
        <w:widowControl/>
        <w:autoSpaceDE/>
        <w:autoSpaceDN/>
        <w:adjustRightInd/>
        <w:rPr>
          <w:sz w:val="24"/>
          <w:szCs w:val="24"/>
        </w:rPr>
      </w:pPr>
    </w:p>
    <w:p w:rsidR="003563CB" w:rsidRDefault="003563CB"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3563CB" w:rsidRDefault="003563CB" w:rsidP="003563CB">
      <w:pPr>
        <w:jc w:val="right"/>
        <w:rPr>
          <w:sz w:val="24"/>
          <w:szCs w:val="24"/>
        </w:rPr>
      </w:pPr>
      <w:r w:rsidRPr="004856F6">
        <w:rPr>
          <w:sz w:val="24"/>
          <w:szCs w:val="24"/>
        </w:rPr>
        <w:lastRenderedPageBreak/>
        <w:t>Приложение №</w:t>
      </w:r>
      <w:r>
        <w:rPr>
          <w:sz w:val="24"/>
          <w:szCs w:val="24"/>
        </w:rPr>
        <w:t xml:space="preserve"> 3</w:t>
      </w:r>
      <w:r w:rsidRPr="004856F6">
        <w:rPr>
          <w:sz w:val="24"/>
          <w:szCs w:val="24"/>
        </w:rPr>
        <w:t xml:space="preserve"> к запросу</w:t>
      </w:r>
    </w:p>
    <w:p w:rsidR="00AF46B0" w:rsidRDefault="00AF46B0" w:rsidP="003563CB">
      <w:pPr>
        <w:jc w:val="center"/>
        <w:rPr>
          <w:b/>
        </w:rPr>
      </w:pPr>
    </w:p>
    <w:p w:rsidR="00AF46B0" w:rsidRDefault="00AF46B0" w:rsidP="003563CB">
      <w:pPr>
        <w:jc w:val="center"/>
        <w:rPr>
          <w:b/>
        </w:rPr>
      </w:pPr>
    </w:p>
    <w:p w:rsidR="003563CB" w:rsidRDefault="00AF46B0" w:rsidP="003563CB">
      <w:pPr>
        <w:jc w:val="center"/>
        <w:rPr>
          <w:b/>
          <w:u w:val="single"/>
        </w:rPr>
      </w:pPr>
      <w:r>
        <w:rPr>
          <w:b/>
        </w:rPr>
        <w:t>ДОГОВОР ПОСТАВКИ</w:t>
      </w:r>
      <w:r w:rsidR="003563CB">
        <w:rPr>
          <w:b/>
        </w:rPr>
        <w:t xml:space="preserve"> № </w:t>
      </w:r>
    </w:p>
    <w:p w:rsidR="003563CB" w:rsidRDefault="003563CB" w:rsidP="003563CB">
      <w:pPr>
        <w:jc w:val="center"/>
        <w:rPr>
          <w:b/>
        </w:rPr>
      </w:pPr>
    </w:p>
    <w:p w:rsidR="003563CB" w:rsidRDefault="003563CB" w:rsidP="003563CB">
      <w:r>
        <w:t>г. Радужный                                                                                       «     »                         2026 г.</w:t>
      </w:r>
    </w:p>
    <w:p w:rsidR="003563CB" w:rsidRDefault="003563CB" w:rsidP="003563CB"/>
    <w:p w:rsidR="003563CB" w:rsidRPr="000148E5" w:rsidRDefault="003563CB" w:rsidP="003563CB">
      <w:pPr>
        <w:pStyle w:val="33"/>
        <w:jc w:val="both"/>
        <w:rPr>
          <w:sz w:val="24"/>
          <w:szCs w:val="24"/>
        </w:rPr>
      </w:pPr>
      <w:r w:rsidRPr="000148E5">
        <w:rPr>
          <w:sz w:val="24"/>
          <w:szCs w:val="24"/>
        </w:rPr>
        <w:t xml:space="preserve">    </w:t>
      </w:r>
      <w:r w:rsidRPr="000148E5">
        <w:rPr>
          <w:b/>
          <w:sz w:val="24"/>
          <w:szCs w:val="24"/>
        </w:rPr>
        <w:t>Государственное  казенное  общеобразовательное  учреждение  Владимирской области  кадетская  школа-интернат</w:t>
      </w:r>
      <w:r w:rsidRPr="000148E5">
        <w:rPr>
          <w:sz w:val="24"/>
          <w:szCs w:val="24"/>
        </w:rPr>
        <w:t xml:space="preserve"> </w:t>
      </w:r>
      <w:r w:rsidRPr="000148E5">
        <w:rPr>
          <w:b/>
          <w:sz w:val="24"/>
          <w:szCs w:val="24"/>
        </w:rPr>
        <w:t>«Кадетский корпус» имени Дмитрия Михайловича Пожарского в ЗАТО г.Радужный</w:t>
      </w:r>
      <w:r>
        <w:rPr>
          <w:sz w:val="24"/>
          <w:szCs w:val="24"/>
          <w:lang w:val="ru-RU"/>
        </w:rPr>
        <w:t>(</w:t>
      </w:r>
      <w:r w:rsidRPr="009A37E5">
        <w:rPr>
          <w:sz w:val="24"/>
          <w:szCs w:val="24"/>
          <w:lang w:val="ru-RU"/>
        </w:rPr>
        <w:t>ГКОУ ВО  «Кадетский корпус» им. Дмитрия Михайловича Пожарского</w:t>
      </w:r>
      <w:r>
        <w:rPr>
          <w:sz w:val="24"/>
          <w:szCs w:val="24"/>
          <w:lang w:val="ru-RU"/>
        </w:rPr>
        <w:t>)</w:t>
      </w:r>
      <w:r w:rsidRPr="000148E5">
        <w:rPr>
          <w:b/>
          <w:sz w:val="24"/>
          <w:szCs w:val="24"/>
        </w:rPr>
        <w:t>, в лице  директора  Михайлова Михаила Даниловича</w:t>
      </w:r>
      <w:r w:rsidRPr="000148E5">
        <w:rPr>
          <w:sz w:val="24"/>
          <w:szCs w:val="24"/>
        </w:rPr>
        <w:t xml:space="preserve">, действующего на основании  Устава, именуемое в дальнейшем </w:t>
      </w:r>
      <w:r w:rsidRPr="000148E5">
        <w:rPr>
          <w:b/>
          <w:sz w:val="24"/>
          <w:szCs w:val="24"/>
        </w:rPr>
        <w:t>«Покупатель»,</w:t>
      </w:r>
      <w:r w:rsidRPr="000148E5">
        <w:rPr>
          <w:sz w:val="24"/>
          <w:szCs w:val="24"/>
        </w:rPr>
        <w:t xml:space="preserve"> с одной стороны  </w:t>
      </w:r>
      <w:r>
        <w:rPr>
          <w:sz w:val="24"/>
          <w:szCs w:val="24"/>
          <w:lang w:val="ru-RU"/>
        </w:rPr>
        <w:t>и __________________</w:t>
      </w:r>
      <w:r w:rsidRPr="000148E5">
        <w:rPr>
          <w:sz w:val="24"/>
          <w:szCs w:val="24"/>
        </w:rPr>
        <w:t>,</w:t>
      </w:r>
      <w:r>
        <w:rPr>
          <w:sz w:val="24"/>
          <w:szCs w:val="24"/>
          <w:lang w:val="ru-RU"/>
        </w:rPr>
        <w:t xml:space="preserve"> в лице _________________</w:t>
      </w:r>
      <w:r w:rsidRPr="000148E5">
        <w:rPr>
          <w:sz w:val="24"/>
          <w:szCs w:val="24"/>
        </w:rPr>
        <w:t xml:space="preserve"> действующий на основании </w:t>
      </w:r>
      <w:r>
        <w:rPr>
          <w:b/>
          <w:sz w:val="24"/>
          <w:szCs w:val="24"/>
          <w:lang w:val="ru-RU"/>
        </w:rPr>
        <w:t>_________________</w:t>
      </w:r>
      <w:r w:rsidRPr="000148E5">
        <w:rPr>
          <w:sz w:val="24"/>
          <w:szCs w:val="24"/>
        </w:rPr>
        <w:t xml:space="preserve">, именуемый в дальнейшем </w:t>
      </w:r>
      <w:r w:rsidRPr="000148E5">
        <w:rPr>
          <w:i/>
          <w:sz w:val="24"/>
          <w:szCs w:val="24"/>
        </w:rPr>
        <w:t>Поставщик</w:t>
      </w:r>
      <w:r w:rsidRPr="000148E5">
        <w:rPr>
          <w:sz w:val="24"/>
          <w:szCs w:val="24"/>
        </w:rPr>
        <w:t>, с другой стороны, совместно именуемы</w:t>
      </w:r>
      <w:r>
        <w:rPr>
          <w:sz w:val="24"/>
          <w:szCs w:val="24"/>
        </w:rPr>
        <w:t>е Стороны,</w:t>
      </w:r>
      <w:r w:rsidRPr="00E820BE">
        <w:rPr>
          <w:sz w:val="24"/>
          <w:szCs w:val="24"/>
          <w:lang w:val="ru-RU" w:eastAsia="ru-RU" w:bidi="ru-RU"/>
        </w:rPr>
        <w:t xml:space="preserve"> </w:t>
      </w:r>
      <w:r>
        <w:rPr>
          <w:sz w:val="24"/>
          <w:szCs w:val="24"/>
          <w:lang w:bidi="ru-RU"/>
        </w:rPr>
        <w:t xml:space="preserve">в соответствии с пунктом </w:t>
      </w:r>
      <w:r>
        <w:rPr>
          <w:sz w:val="24"/>
          <w:szCs w:val="24"/>
          <w:lang w:val="ru-RU" w:bidi="ru-RU"/>
        </w:rPr>
        <w:t>__</w:t>
      </w:r>
      <w:r w:rsidRPr="00E820BE">
        <w:rPr>
          <w:sz w:val="24"/>
          <w:szCs w:val="24"/>
          <w:lang w:bidi="ru-RU"/>
        </w:rPr>
        <w:t xml:space="preserve"> части 1 статьи 93 Федерального закона от 05.04.2013 №44-ФЗ «О контрактной системе в сфере закупок товаров, работ, услуг для обеспечения государственных и муниципальных нужд»</w:t>
      </w:r>
      <w:r>
        <w:rPr>
          <w:sz w:val="24"/>
          <w:szCs w:val="24"/>
        </w:rPr>
        <w:t xml:space="preserve"> заключили настоящий Д</w:t>
      </w:r>
      <w:r w:rsidRPr="000148E5">
        <w:rPr>
          <w:sz w:val="24"/>
          <w:szCs w:val="24"/>
        </w:rPr>
        <w:t>оговор о нижеследующем:</w:t>
      </w:r>
    </w:p>
    <w:p w:rsidR="003563CB" w:rsidRPr="009A37E5" w:rsidRDefault="003563CB" w:rsidP="003563CB">
      <w:pPr>
        <w:jc w:val="both"/>
        <w:rPr>
          <w:lang w:val="x-none"/>
        </w:rPr>
      </w:pPr>
    </w:p>
    <w:p w:rsidR="003563CB" w:rsidRDefault="003563CB" w:rsidP="003563CB">
      <w:pPr>
        <w:widowControl/>
        <w:numPr>
          <w:ilvl w:val="0"/>
          <w:numId w:val="8"/>
        </w:numPr>
        <w:autoSpaceDE/>
        <w:autoSpaceDN/>
        <w:adjustRightInd/>
        <w:jc w:val="center"/>
      </w:pPr>
      <w:r>
        <w:rPr>
          <w:b/>
        </w:rPr>
        <w:t>ПРЕДМЕТ ДОГОВОРА</w:t>
      </w:r>
      <w:r>
        <w:t>.</w:t>
      </w:r>
    </w:p>
    <w:p w:rsidR="003563CB" w:rsidRDefault="003563CB" w:rsidP="003563CB"/>
    <w:p w:rsidR="003563CB" w:rsidRPr="00AF46B0" w:rsidRDefault="003563CB" w:rsidP="003563CB">
      <w:pPr>
        <w:widowControl/>
        <w:numPr>
          <w:ilvl w:val="1"/>
          <w:numId w:val="9"/>
        </w:numPr>
        <w:autoSpaceDE/>
        <w:autoSpaceDN/>
        <w:adjustRightInd/>
        <w:jc w:val="both"/>
        <w:rPr>
          <w:sz w:val="24"/>
          <w:szCs w:val="24"/>
        </w:rPr>
      </w:pPr>
      <w:r w:rsidRPr="00AF46B0">
        <w:rPr>
          <w:sz w:val="24"/>
          <w:szCs w:val="24"/>
        </w:rPr>
        <w:t>Поставщик обязуется передать товар в ассортименте и количестве, согласно Приложения №1 к настоящему Договору, далее - «Товар» Покупателю, а Покупатель принять и оплатить поставленный Товар.</w:t>
      </w:r>
    </w:p>
    <w:p w:rsidR="003563CB" w:rsidRPr="00AF46B0" w:rsidRDefault="003563CB" w:rsidP="003563CB">
      <w:pPr>
        <w:jc w:val="both"/>
        <w:rPr>
          <w:sz w:val="24"/>
          <w:szCs w:val="24"/>
        </w:rPr>
      </w:pPr>
      <w:r w:rsidRPr="00AF46B0">
        <w:rPr>
          <w:sz w:val="24"/>
          <w:szCs w:val="24"/>
        </w:rPr>
        <w:t>1.2. Срок поставки –   в течении 7 (семи) рабочих дней с даты подписания договора.</w:t>
      </w:r>
    </w:p>
    <w:p w:rsidR="003563CB" w:rsidRPr="00AF46B0" w:rsidRDefault="003563CB" w:rsidP="003563CB">
      <w:pPr>
        <w:pStyle w:val="af5"/>
        <w:jc w:val="both"/>
        <w:rPr>
          <w:sz w:val="24"/>
          <w:szCs w:val="24"/>
        </w:rPr>
      </w:pPr>
      <w:r w:rsidRPr="00AF46B0">
        <w:rPr>
          <w:sz w:val="24"/>
          <w:szCs w:val="24"/>
        </w:rPr>
        <w:t>1.3. Место поставки товара: 600910, ВЛАДИМИРСКАЯ ОБЛАСТЬ, ГОРОД  РАДУЖНЫЙ, КВАРТАЛ 17-Й, стр.1.</w:t>
      </w:r>
    </w:p>
    <w:p w:rsidR="003563CB" w:rsidRPr="00AF46B0" w:rsidRDefault="003563CB" w:rsidP="003563CB">
      <w:pPr>
        <w:pStyle w:val="af5"/>
        <w:jc w:val="both"/>
        <w:rPr>
          <w:bCs/>
          <w:sz w:val="24"/>
          <w:szCs w:val="24"/>
        </w:rPr>
      </w:pPr>
      <w:r w:rsidRPr="00AF46B0">
        <w:rPr>
          <w:sz w:val="24"/>
          <w:szCs w:val="24"/>
        </w:rPr>
        <w:t xml:space="preserve">1.4. </w:t>
      </w:r>
      <w:r w:rsidRPr="00AF46B0">
        <w:rPr>
          <w:bCs/>
          <w:sz w:val="24"/>
          <w:szCs w:val="24"/>
        </w:rPr>
        <w:t>Товар приобретается в целях использования для собственных нужд, не связанных с их последующей реализацией (продажей) третьим лицам.</w:t>
      </w:r>
    </w:p>
    <w:p w:rsidR="003563CB" w:rsidRPr="00AF46B0" w:rsidRDefault="003563CB" w:rsidP="003563CB">
      <w:pPr>
        <w:jc w:val="both"/>
        <w:rPr>
          <w:sz w:val="24"/>
          <w:szCs w:val="24"/>
        </w:rPr>
      </w:pPr>
    </w:p>
    <w:p w:rsidR="003563CB" w:rsidRPr="00AF46B0" w:rsidRDefault="003563CB" w:rsidP="003563CB">
      <w:pPr>
        <w:jc w:val="both"/>
        <w:rPr>
          <w:sz w:val="24"/>
          <w:szCs w:val="24"/>
        </w:rPr>
      </w:pPr>
    </w:p>
    <w:p w:rsidR="003563CB" w:rsidRPr="00AF46B0" w:rsidRDefault="003563CB" w:rsidP="003563CB">
      <w:pPr>
        <w:widowControl/>
        <w:numPr>
          <w:ilvl w:val="0"/>
          <w:numId w:val="8"/>
        </w:numPr>
        <w:autoSpaceDE/>
        <w:autoSpaceDN/>
        <w:adjustRightInd/>
        <w:jc w:val="center"/>
        <w:rPr>
          <w:sz w:val="24"/>
          <w:szCs w:val="24"/>
        </w:rPr>
      </w:pPr>
      <w:r w:rsidRPr="00AF46B0">
        <w:rPr>
          <w:b/>
          <w:sz w:val="24"/>
          <w:szCs w:val="24"/>
        </w:rPr>
        <w:t>ЦЕНА  ДОГОВОРА</w:t>
      </w:r>
      <w:r w:rsidRPr="00AF46B0">
        <w:rPr>
          <w:sz w:val="24"/>
          <w:szCs w:val="24"/>
        </w:rPr>
        <w:t>.</w:t>
      </w:r>
    </w:p>
    <w:p w:rsidR="003563CB" w:rsidRPr="00AF46B0" w:rsidRDefault="003563CB" w:rsidP="003563CB">
      <w:pPr>
        <w:jc w:val="both"/>
        <w:rPr>
          <w:sz w:val="24"/>
          <w:szCs w:val="24"/>
        </w:rPr>
      </w:pPr>
    </w:p>
    <w:p w:rsidR="003563CB" w:rsidRPr="00AF46B0" w:rsidRDefault="003563CB" w:rsidP="003563CB">
      <w:pPr>
        <w:jc w:val="both"/>
        <w:rPr>
          <w:sz w:val="24"/>
          <w:szCs w:val="24"/>
        </w:rPr>
      </w:pPr>
      <w:r w:rsidRPr="00AF46B0">
        <w:rPr>
          <w:sz w:val="24"/>
          <w:szCs w:val="24"/>
        </w:rPr>
        <w:t>2.1. Цена контракта является твердой, определена на весь срок исполнения контракта, составляет: ____________ (________), в том числе налог на добавленную стоимость (далее – НДС) по налоговой ставке ______ процентов. (или без НДС).</w:t>
      </w:r>
    </w:p>
    <w:p w:rsidR="003563CB" w:rsidRPr="00AF46B0" w:rsidRDefault="003563CB" w:rsidP="003563CB">
      <w:pPr>
        <w:jc w:val="both"/>
        <w:rPr>
          <w:sz w:val="24"/>
          <w:szCs w:val="24"/>
        </w:rPr>
      </w:pPr>
      <w:r w:rsidRPr="00AF46B0">
        <w:rPr>
          <w:sz w:val="24"/>
          <w:szCs w:val="24"/>
        </w:rPr>
        <w:t>Цена контракта включает в себя уплату налогов, сборов, других обязательных платежей и иных расходов поставщика, связанных с выполнением обязательств по контракту</w:t>
      </w:r>
    </w:p>
    <w:p w:rsidR="003563CB" w:rsidRPr="00AF46B0" w:rsidRDefault="003563CB" w:rsidP="003563CB">
      <w:pPr>
        <w:jc w:val="both"/>
        <w:rPr>
          <w:sz w:val="24"/>
          <w:szCs w:val="24"/>
        </w:rPr>
      </w:pPr>
      <w:r w:rsidRPr="00AF46B0">
        <w:rPr>
          <w:sz w:val="24"/>
          <w:szCs w:val="24"/>
        </w:rPr>
        <w:t>2.2. Цена  настоящего  Договора  включает  затраты  Поставщика по доставке Товара на склад Покупателя.</w:t>
      </w:r>
    </w:p>
    <w:p w:rsidR="003563CB" w:rsidRPr="00AF46B0" w:rsidRDefault="003563CB" w:rsidP="003563CB">
      <w:pPr>
        <w:widowControl/>
        <w:numPr>
          <w:ilvl w:val="0"/>
          <w:numId w:val="8"/>
        </w:numPr>
        <w:autoSpaceDE/>
        <w:autoSpaceDN/>
        <w:adjustRightInd/>
        <w:jc w:val="center"/>
        <w:rPr>
          <w:b/>
          <w:sz w:val="24"/>
          <w:szCs w:val="24"/>
        </w:rPr>
      </w:pPr>
      <w:r w:rsidRPr="00AF46B0">
        <w:rPr>
          <w:b/>
          <w:sz w:val="24"/>
          <w:szCs w:val="24"/>
        </w:rPr>
        <w:t>ПОРЯДОК  ПОСТАВКИ  ТОВАРА.</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3.1.Поставка  товара  осуществляется  транспортом  Поставщика  в  установленные  Договором   сроки  путем  отгрузки  (передачи)  товара  Покупателю  на  его  материальный  склад    г. Радужный  Владимирской  области.</w:t>
      </w:r>
    </w:p>
    <w:p w:rsidR="003563CB" w:rsidRPr="00AF46B0" w:rsidRDefault="003563CB" w:rsidP="003563CB">
      <w:pPr>
        <w:jc w:val="both"/>
        <w:rPr>
          <w:sz w:val="24"/>
          <w:szCs w:val="24"/>
        </w:rPr>
      </w:pPr>
      <w:r w:rsidRPr="00AF46B0">
        <w:rPr>
          <w:sz w:val="24"/>
          <w:szCs w:val="24"/>
        </w:rPr>
        <w:t xml:space="preserve">3.2. </w:t>
      </w:r>
      <w:r w:rsidRPr="00AF46B0">
        <w:rPr>
          <w:bCs/>
          <w:sz w:val="24"/>
          <w:szCs w:val="24"/>
        </w:rPr>
        <w:t>Все виды погрузо-разгрузочных работ осуществляются Поставщиком за свой счет.</w:t>
      </w:r>
    </w:p>
    <w:p w:rsidR="003563CB" w:rsidRPr="00AF46B0" w:rsidRDefault="003563CB" w:rsidP="003563CB">
      <w:pPr>
        <w:jc w:val="both"/>
        <w:rPr>
          <w:bCs/>
          <w:sz w:val="24"/>
          <w:szCs w:val="24"/>
        </w:rPr>
      </w:pPr>
      <w:r w:rsidRPr="00AF46B0">
        <w:rPr>
          <w:sz w:val="24"/>
          <w:szCs w:val="24"/>
        </w:rPr>
        <w:t xml:space="preserve">3.3. </w:t>
      </w:r>
      <w:r w:rsidRPr="00AF46B0">
        <w:rPr>
          <w:bCs/>
          <w:sz w:val="24"/>
          <w:szCs w:val="24"/>
        </w:rPr>
        <w:t>Остаточный срок годности поставляемой продукции на момент поставки должен составлять не менее 6 мес от  установленного производителем продукции.</w:t>
      </w:r>
    </w:p>
    <w:p w:rsidR="003563CB" w:rsidRPr="00AF46B0" w:rsidRDefault="003563CB" w:rsidP="003563CB">
      <w:pPr>
        <w:jc w:val="both"/>
        <w:rPr>
          <w:sz w:val="24"/>
          <w:szCs w:val="24"/>
        </w:rPr>
      </w:pPr>
      <w:r w:rsidRPr="00AF46B0">
        <w:rPr>
          <w:sz w:val="24"/>
          <w:szCs w:val="24"/>
        </w:rPr>
        <w:t xml:space="preserve">3.4. Товар  считается  сданным  Поставщиком  и  принятым  Покупателем  с  момента    подписания   товарных  накладных. </w:t>
      </w:r>
    </w:p>
    <w:p w:rsidR="003563CB" w:rsidRPr="00AF46B0" w:rsidRDefault="003563CB" w:rsidP="003563CB">
      <w:pPr>
        <w:jc w:val="both"/>
        <w:rPr>
          <w:sz w:val="24"/>
          <w:szCs w:val="24"/>
        </w:rPr>
      </w:pPr>
    </w:p>
    <w:p w:rsidR="003563CB" w:rsidRPr="00AF46B0" w:rsidRDefault="003563CB" w:rsidP="003563CB">
      <w:pPr>
        <w:jc w:val="center"/>
        <w:rPr>
          <w:b/>
          <w:bCs/>
          <w:smallCaps/>
          <w:sz w:val="24"/>
          <w:szCs w:val="24"/>
        </w:rPr>
      </w:pPr>
      <w:r w:rsidRPr="00AF46B0">
        <w:rPr>
          <w:b/>
          <w:bCs/>
          <w:smallCaps/>
          <w:sz w:val="24"/>
          <w:szCs w:val="24"/>
        </w:rPr>
        <w:t>4. ПОРЯДОК ПРИЕМКИ ПОСТАВЛЯЕМОГО ТОВАРА</w:t>
      </w:r>
    </w:p>
    <w:p w:rsidR="003563CB" w:rsidRDefault="003563CB" w:rsidP="003563CB">
      <w:pPr>
        <w:jc w:val="center"/>
        <w:rPr>
          <w:b/>
          <w:bCs/>
          <w:smallCaps/>
          <w:highlight w:val="yellow"/>
        </w:rPr>
      </w:pPr>
    </w:p>
    <w:p w:rsidR="003563CB" w:rsidRDefault="003563CB" w:rsidP="00AF46B0">
      <w:pPr>
        <w:pStyle w:val="23"/>
        <w:spacing w:after="0" w:line="240" w:lineRule="auto"/>
        <w:ind w:left="0"/>
        <w:jc w:val="both"/>
        <w:rPr>
          <w:sz w:val="24"/>
          <w:szCs w:val="24"/>
        </w:rPr>
      </w:pPr>
      <w:r>
        <w:rPr>
          <w:sz w:val="24"/>
          <w:szCs w:val="24"/>
        </w:rPr>
        <w:t>4.1. Приемка Товара осуществляется в сроки, определенные настоящим Договором. При приемке товара ответственное лицо:</w:t>
      </w:r>
    </w:p>
    <w:p w:rsidR="003563CB" w:rsidRDefault="003563CB" w:rsidP="00AF46B0">
      <w:pPr>
        <w:pStyle w:val="23"/>
        <w:spacing w:after="0" w:line="240" w:lineRule="auto"/>
        <w:ind w:left="0"/>
        <w:jc w:val="both"/>
        <w:rPr>
          <w:sz w:val="24"/>
          <w:szCs w:val="24"/>
        </w:rPr>
      </w:pPr>
      <w:r>
        <w:rPr>
          <w:sz w:val="24"/>
          <w:szCs w:val="24"/>
        </w:rPr>
        <w:t>4.1.1. Проверяет соответствие Товара по количеству, комплектности и качеству требованиям, установленным настоящим Договором, а также сведениям, указанным в транспортных и сопроводительных документах.</w:t>
      </w:r>
    </w:p>
    <w:p w:rsidR="003563CB" w:rsidRDefault="003563CB" w:rsidP="00AF46B0">
      <w:pPr>
        <w:pStyle w:val="23"/>
        <w:spacing w:after="0" w:line="240" w:lineRule="auto"/>
        <w:ind w:left="0"/>
        <w:jc w:val="both"/>
        <w:rPr>
          <w:sz w:val="24"/>
          <w:szCs w:val="24"/>
        </w:rPr>
      </w:pPr>
      <w:r>
        <w:rPr>
          <w:sz w:val="24"/>
          <w:szCs w:val="24"/>
        </w:rPr>
        <w:lastRenderedPageBreak/>
        <w:t>4.1.2. Проводит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проверяет комплектность и количество экземпляров представленной документации.</w:t>
      </w:r>
    </w:p>
    <w:p w:rsidR="003563CB" w:rsidRDefault="003563CB" w:rsidP="00AF46B0">
      <w:pPr>
        <w:pStyle w:val="23"/>
        <w:spacing w:after="0" w:line="240" w:lineRule="auto"/>
        <w:ind w:left="0"/>
        <w:jc w:val="both"/>
        <w:rPr>
          <w:sz w:val="24"/>
          <w:szCs w:val="24"/>
        </w:rPr>
      </w:pPr>
      <w:r>
        <w:rPr>
          <w:sz w:val="24"/>
          <w:szCs w:val="24"/>
        </w:rPr>
        <w:t>4.1.3. При необходимости запрашивает от Поставщика недостающие документы и материалы, а также получает разъяснения по представленным документам и материалам.</w:t>
      </w:r>
    </w:p>
    <w:p w:rsidR="003563CB" w:rsidRDefault="003563CB" w:rsidP="00AF46B0">
      <w:pPr>
        <w:pStyle w:val="23"/>
        <w:spacing w:after="0" w:line="240" w:lineRule="auto"/>
        <w:ind w:left="0"/>
        <w:jc w:val="both"/>
        <w:rPr>
          <w:sz w:val="24"/>
          <w:szCs w:val="24"/>
        </w:rPr>
      </w:pPr>
      <w:r>
        <w:rPr>
          <w:sz w:val="24"/>
          <w:szCs w:val="24"/>
        </w:rPr>
        <w:t>4.1.4. При выявлении несоответствий или недостатков поставленного Товара незамедлительно оформляет акт, перечисляющий недостатки и устанавливающий сроки их устранения, при устранении недостатков оформляет акт устранения недостатков.</w:t>
      </w:r>
    </w:p>
    <w:p w:rsidR="003563CB" w:rsidRDefault="003563CB" w:rsidP="00AF46B0">
      <w:pPr>
        <w:pStyle w:val="23"/>
        <w:spacing w:after="0" w:line="240" w:lineRule="auto"/>
        <w:ind w:left="0"/>
        <w:jc w:val="both"/>
        <w:rPr>
          <w:sz w:val="24"/>
          <w:szCs w:val="24"/>
        </w:rPr>
      </w:pPr>
      <w:r>
        <w:rPr>
          <w:sz w:val="24"/>
          <w:szCs w:val="24"/>
        </w:rPr>
        <w:t>4.1.5. Осуществляет иные действия для всесторонней оценки (проверки) соответствия Товара условиям  Договора  и требованиям законодательства Российской Федерации.</w:t>
      </w:r>
    </w:p>
    <w:p w:rsidR="003563CB" w:rsidRDefault="003563CB" w:rsidP="003563CB">
      <w:pPr>
        <w:jc w:val="both"/>
      </w:pPr>
    </w:p>
    <w:p w:rsidR="003563CB" w:rsidRPr="00AF46B0" w:rsidRDefault="003563CB" w:rsidP="003563CB">
      <w:pPr>
        <w:pStyle w:val="af0"/>
        <w:widowControl/>
        <w:numPr>
          <w:ilvl w:val="0"/>
          <w:numId w:val="14"/>
        </w:numPr>
        <w:autoSpaceDE/>
        <w:autoSpaceDN/>
        <w:adjustRightInd/>
        <w:jc w:val="center"/>
        <w:rPr>
          <w:b/>
          <w:bCs/>
          <w:smallCaps/>
          <w:sz w:val="24"/>
          <w:szCs w:val="24"/>
        </w:rPr>
      </w:pPr>
      <w:r w:rsidRPr="00AF46B0">
        <w:rPr>
          <w:b/>
          <w:bCs/>
          <w:smallCaps/>
          <w:sz w:val="24"/>
          <w:szCs w:val="24"/>
        </w:rPr>
        <w:t xml:space="preserve">ПОРЯДОК РАСЧЕТОВ </w:t>
      </w:r>
    </w:p>
    <w:p w:rsidR="003563CB" w:rsidRPr="00AF46B0" w:rsidRDefault="003563CB" w:rsidP="003563CB">
      <w:pPr>
        <w:pStyle w:val="af0"/>
        <w:rPr>
          <w:b/>
          <w:bCs/>
          <w:smallCaps/>
          <w:sz w:val="24"/>
          <w:szCs w:val="24"/>
        </w:rPr>
      </w:pPr>
    </w:p>
    <w:p w:rsidR="003563CB" w:rsidRPr="00AF46B0" w:rsidRDefault="003563CB" w:rsidP="00AF46B0">
      <w:pPr>
        <w:jc w:val="both"/>
        <w:rPr>
          <w:sz w:val="24"/>
          <w:szCs w:val="24"/>
        </w:rPr>
      </w:pPr>
      <w:r w:rsidRPr="00AF46B0">
        <w:rPr>
          <w:sz w:val="24"/>
          <w:szCs w:val="24"/>
        </w:rPr>
        <w:t xml:space="preserve">5.1. </w:t>
      </w:r>
      <w:r w:rsidRPr="00AF46B0">
        <w:rPr>
          <w:rFonts w:eastAsia="Calibri"/>
          <w:sz w:val="24"/>
          <w:szCs w:val="24"/>
        </w:rPr>
        <w:t>Оплата производится путём перечисления денежных средств заказчиком на расчётный счёт поставщика, указанный в настоящем договоре.</w:t>
      </w:r>
    </w:p>
    <w:p w:rsidR="003563CB" w:rsidRPr="00AF46B0" w:rsidRDefault="003563CB" w:rsidP="00AF46B0">
      <w:pPr>
        <w:jc w:val="both"/>
        <w:rPr>
          <w:sz w:val="24"/>
          <w:szCs w:val="24"/>
        </w:rPr>
      </w:pPr>
      <w:r w:rsidRPr="00AF46B0">
        <w:rPr>
          <w:sz w:val="24"/>
          <w:szCs w:val="24"/>
        </w:rPr>
        <w:t>5.2.</w:t>
      </w:r>
      <w:r w:rsidR="00AF46B0">
        <w:rPr>
          <w:sz w:val="24"/>
          <w:szCs w:val="24"/>
        </w:rPr>
        <w:t xml:space="preserve"> </w:t>
      </w:r>
      <w:r w:rsidRPr="00AF46B0">
        <w:rPr>
          <w:sz w:val="24"/>
          <w:szCs w:val="24"/>
        </w:rPr>
        <w:t>Покупатель обязан обеспечить оплату за поставленный Товар в течение 10 (Десяти)</w:t>
      </w:r>
      <w:r w:rsidR="00AF46B0">
        <w:rPr>
          <w:sz w:val="24"/>
          <w:szCs w:val="24"/>
        </w:rPr>
        <w:t xml:space="preserve"> </w:t>
      </w:r>
      <w:r w:rsidRPr="00AF46B0">
        <w:rPr>
          <w:sz w:val="24"/>
          <w:szCs w:val="24"/>
        </w:rPr>
        <w:t>Банковских дней с момента получения от Поставщика полностью оформленных Документов на оплату.</w:t>
      </w:r>
    </w:p>
    <w:p w:rsidR="003563CB" w:rsidRPr="00AF46B0" w:rsidRDefault="003563CB" w:rsidP="00AF46B0">
      <w:pPr>
        <w:jc w:val="both"/>
        <w:rPr>
          <w:sz w:val="24"/>
          <w:szCs w:val="24"/>
        </w:rPr>
      </w:pPr>
      <w:r w:rsidRPr="00AF46B0">
        <w:rPr>
          <w:sz w:val="24"/>
          <w:szCs w:val="24"/>
        </w:rPr>
        <w:t>5.3.Источник финансирования: Областной бюджет Владимирской области.</w:t>
      </w:r>
    </w:p>
    <w:p w:rsidR="003563CB" w:rsidRPr="00AF46B0" w:rsidRDefault="003563CB" w:rsidP="003563CB">
      <w:pPr>
        <w:jc w:val="both"/>
        <w:rPr>
          <w:sz w:val="24"/>
          <w:szCs w:val="24"/>
        </w:rPr>
      </w:pPr>
      <w:r w:rsidRPr="00AF46B0">
        <w:rPr>
          <w:sz w:val="24"/>
          <w:szCs w:val="24"/>
        </w:rPr>
        <w:t>5.4. Авансирование не предусмотрено.</w:t>
      </w:r>
    </w:p>
    <w:p w:rsidR="003563CB" w:rsidRPr="00AF46B0" w:rsidRDefault="003563CB" w:rsidP="003563CB">
      <w:pPr>
        <w:jc w:val="both"/>
        <w:rPr>
          <w:sz w:val="24"/>
          <w:szCs w:val="24"/>
        </w:rPr>
      </w:pPr>
    </w:p>
    <w:p w:rsidR="003563CB" w:rsidRPr="00AF46B0" w:rsidRDefault="003563CB" w:rsidP="003563CB">
      <w:pPr>
        <w:jc w:val="center"/>
        <w:rPr>
          <w:b/>
          <w:sz w:val="24"/>
          <w:szCs w:val="24"/>
        </w:rPr>
      </w:pPr>
      <w:r w:rsidRPr="00AF46B0">
        <w:rPr>
          <w:b/>
          <w:sz w:val="24"/>
          <w:szCs w:val="24"/>
        </w:rPr>
        <w:t>6. ОТВЕТСТВЕННОСТЬ СТОРОН</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6.1. В случае неисполнения либо ненадлежащего исполнения обязанностей, предусмотренных настоящим Договором, стороны несут ответственность в соответствии с действующим законодательством Российской Федерации.</w:t>
      </w:r>
    </w:p>
    <w:p w:rsidR="003563CB" w:rsidRPr="00AF46B0" w:rsidRDefault="003563CB" w:rsidP="003563CB">
      <w:pPr>
        <w:jc w:val="both"/>
        <w:rPr>
          <w:sz w:val="24"/>
          <w:szCs w:val="24"/>
        </w:rPr>
      </w:pPr>
      <w:r w:rsidRPr="00AF46B0">
        <w:rPr>
          <w:sz w:val="24"/>
          <w:szCs w:val="24"/>
        </w:rPr>
        <w:t>6.2. Стороны освобождаются от ответственности в случае наступления форс-мажорных обстоятельств. Форс-мажорные обстоятельства должны быть документально подтверждены.</w:t>
      </w:r>
    </w:p>
    <w:p w:rsidR="003563CB" w:rsidRPr="00AF46B0" w:rsidRDefault="003563CB" w:rsidP="003563CB">
      <w:pPr>
        <w:jc w:val="both"/>
        <w:rPr>
          <w:color w:val="000000"/>
          <w:sz w:val="24"/>
          <w:szCs w:val="24"/>
        </w:rPr>
      </w:pPr>
      <w:r w:rsidRPr="00AF46B0">
        <w:rPr>
          <w:sz w:val="24"/>
          <w:szCs w:val="24"/>
        </w:rPr>
        <w:t>6.3. За недопоставку или просрочку поставки Товара по настоящему Договору Поставщик выплачивает Покупателю пени в размере одной трехсотой ставки рефинансирования Центрального банка Российской Федерации, действующей на день уплаты неустойки от суммы задолженности (стоимости недопоставленного Товара) за каждый день просрочки, нач</w:t>
      </w:r>
      <w:r w:rsidRPr="00AF46B0">
        <w:rPr>
          <w:color w:val="000000"/>
          <w:sz w:val="24"/>
          <w:szCs w:val="24"/>
        </w:rPr>
        <w:t xml:space="preserve">иная со дня, следующего после дня истечения установленного Договором  срока исполнения обязательства. </w:t>
      </w:r>
    </w:p>
    <w:p w:rsidR="003563CB" w:rsidRPr="00AF46B0" w:rsidRDefault="003563CB" w:rsidP="003563CB">
      <w:pPr>
        <w:ind w:firstLine="540"/>
        <w:jc w:val="both"/>
        <w:rPr>
          <w:color w:val="000000"/>
          <w:sz w:val="24"/>
          <w:szCs w:val="24"/>
        </w:rPr>
      </w:pPr>
      <w:r w:rsidRPr="00AF46B0">
        <w:rPr>
          <w:color w:val="000000"/>
          <w:sz w:val="24"/>
          <w:szCs w:val="24"/>
        </w:rPr>
        <w:t>Поставщик освобождается от уплаты пеней, если докажет, что просрочка исполнения обязательства произошла по вине Покупателя.</w:t>
      </w:r>
    </w:p>
    <w:p w:rsidR="003563CB" w:rsidRPr="00AF46B0" w:rsidRDefault="003563CB" w:rsidP="003563CB">
      <w:pPr>
        <w:jc w:val="both"/>
        <w:rPr>
          <w:sz w:val="24"/>
          <w:szCs w:val="24"/>
        </w:rPr>
      </w:pPr>
      <w:r w:rsidRPr="00AF46B0">
        <w:rPr>
          <w:sz w:val="24"/>
          <w:szCs w:val="24"/>
        </w:rPr>
        <w:t>6.4. В случае поставки Товара ненадлежащего качества, Покупатель вправе по своему выбору потребовать от Поставщика:</w:t>
      </w:r>
    </w:p>
    <w:p w:rsidR="003563CB" w:rsidRPr="00AF46B0" w:rsidRDefault="003563CB" w:rsidP="003563CB">
      <w:pPr>
        <w:widowControl/>
        <w:numPr>
          <w:ilvl w:val="0"/>
          <w:numId w:val="10"/>
        </w:numPr>
        <w:autoSpaceDE/>
        <w:autoSpaceDN/>
        <w:adjustRightInd/>
        <w:jc w:val="both"/>
        <w:rPr>
          <w:sz w:val="24"/>
          <w:szCs w:val="24"/>
        </w:rPr>
      </w:pPr>
      <w:r w:rsidRPr="00AF46B0">
        <w:rPr>
          <w:sz w:val="24"/>
          <w:szCs w:val="24"/>
        </w:rPr>
        <w:t>соразмерного уменьшения покупной цены;</w:t>
      </w:r>
    </w:p>
    <w:p w:rsidR="003563CB" w:rsidRPr="00AF46B0" w:rsidRDefault="003563CB" w:rsidP="003563CB">
      <w:pPr>
        <w:widowControl/>
        <w:numPr>
          <w:ilvl w:val="0"/>
          <w:numId w:val="10"/>
        </w:numPr>
        <w:autoSpaceDE/>
        <w:autoSpaceDN/>
        <w:adjustRightInd/>
        <w:jc w:val="both"/>
        <w:rPr>
          <w:sz w:val="24"/>
          <w:szCs w:val="24"/>
        </w:rPr>
      </w:pPr>
      <w:r w:rsidRPr="00AF46B0">
        <w:rPr>
          <w:sz w:val="24"/>
          <w:szCs w:val="24"/>
        </w:rPr>
        <w:t>безвозмездного устранения недостатков Товара в 10-дневный срок;</w:t>
      </w:r>
    </w:p>
    <w:p w:rsidR="003563CB" w:rsidRPr="00AF46B0" w:rsidRDefault="003563CB" w:rsidP="003563CB">
      <w:pPr>
        <w:widowControl/>
        <w:numPr>
          <w:ilvl w:val="0"/>
          <w:numId w:val="10"/>
        </w:numPr>
        <w:autoSpaceDE/>
        <w:autoSpaceDN/>
        <w:adjustRightInd/>
        <w:jc w:val="both"/>
        <w:rPr>
          <w:sz w:val="24"/>
          <w:szCs w:val="24"/>
        </w:rPr>
      </w:pPr>
      <w:r w:rsidRPr="00AF46B0">
        <w:rPr>
          <w:sz w:val="24"/>
          <w:szCs w:val="24"/>
        </w:rPr>
        <w:t>возмещения своих расходов на устранение недостатков товара.</w:t>
      </w:r>
    </w:p>
    <w:p w:rsidR="003563CB" w:rsidRPr="00AF46B0" w:rsidRDefault="003563CB" w:rsidP="003563CB">
      <w:pPr>
        <w:jc w:val="both"/>
        <w:rPr>
          <w:i/>
          <w:iCs/>
          <w:sz w:val="24"/>
          <w:szCs w:val="24"/>
        </w:rPr>
      </w:pPr>
      <w:r w:rsidRPr="00AF46B0">
        <w:rPr>
          <w:sz w:val="24"/>
          <w:szCs w:val="24"/>
        </w:rPr>
        <w:t>6.5.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w:t>
      </w:r>
    </w:p>
    <w:p w:rsidR="003563CB" w:rsidRPr="00AF46B0" w:rsidRDefault="003563CB" w:rsidP="003563CB">
      <w:pPr>
        <w:widowControl/>
        <w:numPr>
          <w:ilvl w:val="0"/>
          <w:numId w:val="11"/>
        </w:numPr>
        <w:autoSpaceDE/>
        <w:autoSpaceDN/>
        <w:adjustRightInd/>
        <w:jc w:val="both"/>
        <w:rPr>
          <w:sz w:val="24"/>
          <w:szCs w:val="24"/>
        </w:rPr>
      </w:pPr>
      <w:r w:rsidRPr="00AF46B0">
        <w:rPr>
          <w:sz w:val="24"/>
          <w:szCs w:val="24"/>
        </w:rPr>
        <w:t>потребовать замены Товара ненадлежащего качества Товаром, соответствующим требованиям настоящего Договора  в 10-дневный срок</w:t>
      </w:r>
      <w:r w:rsidRPr="00AF46B0">
        <w:rPr>
          <w:i/>
          <w:iCs/>
          <w:sz w:val="24"/>
          <w:szCs w:val="24"/>
        </w:rPr>
        <w:t xml:space="preserve"> (в исключительных случаях в 3-дневный срок)</w:t>
      </w:r>
      <w:r w:rsidRPr="00AF46B0">
        <w:rPr>
          <w:sz w:val="24"/>
          <w:szCs w:val="24"/>
        </w:rPr>
        <w:t>;</w:t>
      </w:r>
    </w:p>
    <w:p w:rsidR="003563CB" w:rsidRPr="00AF46B0" w:rsidRDefault="003563CB" w:rsidP="003563CB">
      <w:pPr>
        <w:widowControl/>
        <w:numPr>
          <w:ilvl w:val="0"/>
          <w:numId w:val="11"/>
        </w:numPr>
        <w:autoSpaceDE/>
        <w:autoSpaceDN/>
        <w:adjustRightInd/>
        <w:jc w:val="both"/>
        <w:rPr>
          <w:sz w:val="24"/>
          <w:szCs w:val="24"/>
        </w:rPr>
      </w:pPr>
      <w:r w:rsidRPr="00AF46B0">
        <w:rPr>
          <w:sz w:val="24"/>
          <w:szCs w:val="24"/>
        </w:rPr>
        <w:t>отказаться от исполнения настоящего Договора  и потребовать возврата уплаченной за Товар денежной суммы в срок, указанный в уведомлении о расторжении Договора.</w:t>
      </w:r>
    </w:p>
    <w:p w:rsidR="003563CB" w:rsidRPr="00AF46B0" w:rsidRDefault="003563CB" w:rsidP="003563CB">
      <w:pPr>
        <w:jc w:val="both"/>
        <w:rPr>
          <w:sz w:val="24"/>
          <w:szCs w:val="24"/>
        </w:rPr>
      </w:pPr>
      <w:r w:rsidRPr="00AF46B0">
        <w:rPr>
          <w:sz w:val="24"/>
          <w:szCs w:val="24"/>
        </w:rPr>
        <w:t>6.6. В случае ненадлежащего качества части Товаров, входящих в комплект, Покупатель вправе осуществить в отношении этой части Товаров права, предусмотренные п.п. 6.4. и 6.5. настоящего Договора..</w:t>
      </w:r>
    </w:p>
    <w:p w:rsidR="003563CB" w:rsidRPr="00AF46B0" w:rsidRDefault="003563CB" w:rsidP="003563CB">
      <w:pPr>
        <w:jc w:val="both"/>
        <w:rPr>
          <w:sz w:val="24"/>
          <w:szCs w:val="24"/>
        </w:rPr>
      </w:pPr>
      <w:r w:rsidRPr="00AF46B0">
        <w:rPr>
          <w:sz w:val="24"/>
          <w:szCs w:val="24"/>
        </w:rPr>
        <w:t>6.7. В случае поставки Товара с нарушением</w:t>
      </w:r>
      <w:r w:rsidRPr="00AF46B0">
        <w:rPr>
          <w:i/>
          <w:iCs/>
          <w:sz w:val="24"/>
          <w:szCs w:val="24"/>
        </w:rPr>
        <w:t xml:space="preserve"> </w:t>
      </w:r>
      <w:r w:rsidRPr="00AF46B0">
        <w:rPr>
          <w:sz w:val="24"/>
          <w:szCs w:val="24"/>
        </w:rPr>
        <w:t>требований к комплектности, Покупатель вправе по своему выбору потребовать от Поставщика:</w:t>
      </w:r>
    </w:p>
    <w:p w:rsidR="003563CB" w:rsidRPr="00AF46B0" w:rsidRDefault="003563CB" w:rsidP="003563CB">
      <w:pPr>
        <w:widowControl/>
        <w:numPr>
          <w:ilvl w:val="0"/>
          <w:numId w:val="12"/>
        </w:numPr>
        <w:autoSpaceDE/>
        <w:autoSpaceDN/>
        <w:adjustRightInd/>
        <w:jc w:val="both"/>
        <w:rPr>
          <w:sz w:val="24"/>
          <w:szCs w:val="24"/>
        </w:rPr>
      </w:pPr>
      <w:r w:rsidRPr="00AF46B0">
        <w:rPr>
          <w:sz w:val="24"/>
          <w:szCs w:val="24"/>
        </w:rPr>
        <w:t>соразмерного уменьшения покупной цены;</w:t>
      </w:r>
    </w:p>
    <w:p w:rsidR="003563CB" w:rsidRPr="00AF46B0" w:rsidRDefault="003563CB" w:rsidP="003563CB">
      <w:pPr>
        <w:widowControl/>
        <w:numPr>
          <w:ilvl w:val="0"/>
          <w:numId w:val="12"/>
        </w:numPr>
        <w:autoSpaceDE/>
        <w:autoSpaceDN/>
        <w:adjustRightInd/>
        <w:jc w:val="both"/>
        <w:rPr>
          <w:sz w:val="24"/>
          <w:szCs w:val="24"/>
        </w:rPr>
      </w:pPr>
      <w:r w:rsidRPr="00AF46B0">
        <w:rPr>
          <w:sz w:val="24"/>
          <w:szCs w:val="24"/>
        </w:rPr>
        <w:lastRenderedPageBreak/>
        <w:t>доукомплектования Товара в 10-дневный срок.</w:t>
      </w:r>
    </w:p>
    <w:p w:rsidR="003563CB" w:rsidRPr="00AF46B0" w:rsidRDefault="003563CB" w:rsidP="003563CB">
      <w:pPr>
        <w:jc w:val="both"/>
        <w:rPr>
          <w:sz w:val="24"/>
          <w:szCs w:val="24"/>
        </w:rPr>
      </w:pPr>
      <w:r w:rsidRPr="00AF46B0">
        <w:rPr>
          <w:sz w:val="24"/>
          <w:szCs w:val="24"/>
        </w:rPr>
        <w:t>6.7.1</w:t>
      </w:r>
      <w:r w:rsidRPr="00AF46B0">
        <w:rPr>
          <w:i/>
          <w:iCs/>
          <w:sz w:val="24"/>
          <w:szCs w:val="24"/>
        </w:rPr>
        <w:t>. </w:t>
      </w:r>
      <w:r w:rsidRPr="00AF46B0">
        <w:rPr>
          <w:sz w:val="24"/>
          <w:szCs w:val="24"/>
        </w:rPr>
        <w:t>Если Поставщик в указанный срок не выполнил требования Покупателя о доукомплектовании Товара, Покупатель вправе по своему выбору:</w:t>
      </w:r>
    </w:p>
    <w:p w:rsidR="003563CB" w:rsidRPr="00AF46B0" w:rsidRDefault="003563CB" w:rsidP="003563CB">
      <w:pPr>
        <w:widowControl/>
        <w:numPr>
          <w:ilvl w:val="0"/>
          <w:numId w:val="13"/>
        </w:numPr>
        <w:autoSpaceDE/>
        <w:autoSpaceDN/>
        <w:adjustRightInd/>
        <w:jc w:val="both"/>
        <w:rPr>
          <w:sz w:val="24"/>
          <w:szCs w:val="24"/>
        </w:rPr>
      </w:pPr>
      <w:r w:rsidRPr="00AF46B0">
        <w:rPr>
          <w:sz w:val="24"/>
          <w:szCs w:val="24"/>
        </w:rPr>
        <w:t>потребовать замены некомплектного Товара на комплектный;</w:t>
      </w:r>
    </w:p>
    <w:p w:rsidR="003563CB" w:rsidRPr="00AF46B0" w:rsidRDefault="003563CB" w:rsidP="003563CB">
      <w:pPr>
        <w:widowControl/>
        <w:numPr>
          <w:ilvl w:val="0"/>
          <w:numId w:val="13"/>
        </w:numPr>
        <w:autoSpaceDE/>
        <w:autoSpaceDN/>
        <w:adjustRightInd/>
        <w:jc w:val="both"/>
        <w:rPr>
          <w:sz w:val="24"/>
          <w:szCs w:val="24"/>
        </w:rPr>
      </w:pPr>
      <w:r w:rsidRPr="00AF46B0">
        <w:rPr>
          <w:sz w:val="24"/>
          <w:szCs w:val="24"/>
        </w:rPr>
        <w:t>отказаться от исполнения настоящего Договора и потребовать возврата уплаченной денежной суммы.</w:t>
      </w:r>
    </w:p>
    <w:p w:rsidR="003563CB" w:rsidRPr="00AF46B0" w:rsidRDefault="003563CB" w:rsidP="003563CB">
      <w:pPr>
        <w:jc w:val="both"/>
        <w:rPr>
          <w:sz w:val="24"/>
          <w:szCs w:val="24"/>
        </w:rPr>
      </w:pPr>
      <w:r w:rsidRPr="00AF46B0">
        <w:rPr>
          <w:sz w:val="24"/>
          <w:szCs w:val="24"/>
        </w:rPr>
        <w:t>6.8. Покупатель имеет право по соглашению с Поставщиком изменить объем предусмотренных Договором товаров не более чем на 10 % такого объема в случае выявления потребности в дополнительных товарах или при прекращении потребности в предусмотренной Договором части товаров.</w:t>
      </w:r>
    </w:p>
    <w:p w:rsidR="003563CB" w:rsidRPr="00AF46B0" w:rsidRDefault="003563CB" w:rsidP="003563CB">
      <w:pPr>
        <w:jc w:val="both"/>
        <w:rPr>
          <w:sz w:val="24"/>
          <w:szCs w:val="24"/>
        </w:rPr>
      </w:pPr>
      <w:r w:rsidRPr="00AF46B0">
        <w:rPr>
          <w:sz w:val="24"/>
          <w:szCs w:val="24"/>
        </w:rPr>
        <w:t>6.9. В случае одностороннего отказа Покупателя  от исполнения настоящего Договора (п.п. 6.5., 6.6., 6.7.1.) последний считается расторгнутым с момента, указанного в уведомлении о расторжении настоящего Договора.</w:t>
      </w:r>
    </w:p>
    <w:p w:rsidR="003563CB" w:rsidRPr="00AF46B0" w:rsidRDefault="003563CB" w:rsidP="003563CB">
      <w:pPr>
        <w:jc w:val="both"/>
        <w:rPr>
          <w:sz w:val="24"/>
          <w:szCs w:val="24"/>
        </w:rPr>
      </w:pPr>
      <w:r w:rsidRPr="00AF46B0">
        <w:rPr>
          <w:sz w:val="24"/>
          <w:szCs w:val="24"/>
        </w:rPr>
        <w:t>6.10. Покупатель вправе отказаться от оплаты Товара, не соответствующего требованиям, установленным законодательством для определения качества Товара или настоящим Договором.</w:t>
      </w:r>
    </w:p>
    <w:p w:rsidR="003563CB" w:rsidRPr="00AF46B0" w:rsidRDefault="003563CB" w:rsidP="003563CB">
      <w:pPr>
        <w:jc w:val="both"/>
        <w:rPr>
          <w:sz w:val="24"/>
          <w:szCs w:val="24"/>
        </w:rPr>
      </w:pPr>
      <w:r w:rsidRPr="00AF46B0">
        <w:rPr>
          <w:sz w:val="24"/>
          <w:szCs w:val="24"/>
        </w:rPr>
        <w:t xml:space="preserve">6.11. В случае просрочки исполнения Покупателем обязательства оплаты товара в срок, установленный п. 5.3. настоящего Договора, Поставщик вправе потребовать уплату пени в размере одной трехсотой ставки рефинансирования Центрального банка Российской Федерации действующей на день уплаты неустойки от суммы просроченного платежа.  </w:t>
      </w:r>
    </w:p>
    <w:p w:rsidR="003563CB" w:rsidRPr="00AF46B0" w:rsidRDefault="003563CB" w:rsidP="003563CB">
      <w:pPr>
        <w:ind w:firstLine="540"/>
        <w:jc w:val="both"/>
        <w:rPr>
          <w:color w:val="000000"/>
          <w:sz w:val="24"/>
          <w:szCs w:val="24"/>
        </w:rPr>
      </w:pPr>
      <w:r w:rsidRPr="00AF46B0">
        <w:rPr>
          <w:sz w:val="24"/>
          <w:szCs w:val="24"/>
        </w:rPr>
        <w:t xml:space="preserve">Покупатель освобождается от уплаты пени, установленный настоящим пунктом Договора, если докажет, что просрочка исполнения произошла </w:t>
      </w:r>
      <w:r w:rsidRPr="00AF46B0">
        <w:rPr>
          <w:color w:val="000000"/>
          <w:sz w:val="24"/>
          <w:szCs w:val="24"/>
        </w:rPr>
        <w:t>по вине другой стороны.</w:t>
      </w:r>
    </w:p>
    <w:p w:rsidR="003563CB" w:rsidRPr="00AF46B0" w:rsidRDefault="003563CB" w:rsidP="003563CB">
      <w:pPr>
        <w:jc w:val="center"/>
        <w:rPr>
          <w:b/>
          <w:sz w:val="24"/>
          <w:szCs w:val="24"/>
        </w:rPr>
      </w:pPr>
    </w:p>
    <w:p w:rsidR="003563CB" w:rsidRPr="00AF46B0" w:rsidRDefault="003563CB" w:rsidP="003563CB">
      <w:pPr>
        <w:jc w:val="center"/>
        <w:rPr>
          <w:b/>
          <w:sz w:val="24"/>
          <w:szCs w:val="24"/>
        </w:rPr>
      </w:pPr>
      <w:r w:rsidRPr="00AF46B0">
        <w:rPr>
          <w:b/>
          <w:sz w:val="24"/>
          <w:szCs w:val="24"/>
        </w:rPr>
        <w:t>7. СРОК ДЕЙСТВИЯ ДОГОВОРА.</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7.1. Настоящий Договор  вступает в силу с момента его подписания и действует до полного исполнения обязательств каждой из сторон. До 30.12.2026г.</w:t>
      </w:r>
    </w:p>
    <w:p w:rsidR="003563CB" w:rsidRPr="00AF46B0" w:rsidRDefault="003563CB" w:rsidP="003563CB">
      <w:pPr>
        <w:jc w:val="both"/>
        <w:rPr>
          <w:sz w:val="24"/>
          <w:szCs w:val="24"/>
        </w:rPr>
      </w:pPr>
      <w:r w:rsidRPr="00AF46B0">
        <w:rPr>
          <w:sz w:val="24"/>
          <w:szCs w:val="24"/>
        </w:rPr>
        <w:t>7.2. Расторжение Договора допускается по соглашению сторон или в соответствии с решением суда по основаниям, предусмотренным действующим законодательством Российской Федерации.</w:t>
      </w:r>
    </w:p>
    <w:p w:rsidR="003563CB" w:rsidRPr="00AF46B0" w:rsidRDefault="003563CB" w:rsidP="003563CB">
      <w:pPr>
        <w:jc w:val="center"/>
        <w:rPr>
          <w:b/>
          <w:sz w:val="24"/>
          <w:szCs w:val="24"/>
        </w:rPr>
      </w:pPr>
    </w:p>
    <w:p w:rsidR="003563CB" w:rsidRPr="00AF46B0" w:rsidRDefault="003563CB" w:rsidP="003563CB">
      <w:pPr>
        <w:jc w:val="center"/>
        <w:rPr>
          <w:b/>
          <w:sz w:val="24"/>
          <w:szCs w:val="24"/>
        </w:rPr>
      </w:pPr>
      <w:r w:rsidRPr="00AF46B0">
        <w:rPr>
          <w:b/>
          <w:sz w:val="24"/>
          <w:szCs w:val="24"/>
        </w:rPr>
        <w:t>8. ЗАКЛЮЧИТЕЛЬНЫЕ ПОЛОЖЕНИЯ</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8.1. Настоящий Договор составлен в 2-х экземплярах, имеющих одинаковую юридическую силу  и хранится по одному экземпляру у  каждой из сторон.</w:t>
      </w:r>
    </w:p>
    <w:p w:rsidR="003563CB" w:rsidRPr="00AF46B0" w:rsidRDefault="003563CB" w:rsidP="003563CB">
      <w:pPr>
        <w:jc w:val="both"/>
        <w:rPr>
          <w:sz w:val="24"/>
          <w:szCs w:val="24"/>
        </w:rPr>
      </w:pPr>
      <w:r w:rsidRPr="00AF46B0">
        <w:rPr>
          <w:sz w:val="24"/>
          <w:szCs w:val="24"/>
        </w:rPr>
        <w:t>8.2.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w:t>
      </w:r>
    </w:p>
    <w:p w:rsidR="003563CB" w:rsidRPr="00AF46B0" w:rsidRDefault="003563CB" w:rsidP="003563CB">
      <w:pPr>
        <w:jc w:val="both"/>
        <w:rPr>
          <w:sz w:val="24"/>
          <w:szCs w:val="24"/>
        </w:rPr>
      </w:pPr>
      <w:r w:rsidRPr="00AF46B0">
        <w:rPr>
          <w:sz w:val="24"/>
          <w:szCs w:val="24"/>
        </w:rPr>
        <w:t>8.3. Все уведомления и сообщения должны направляться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3563CB" w:rsidRPr="00AF46B0" w:rsidRDefault="003563CB" w:rsidP="003563CB">
      <w:pPr>
        <w:jc w:val="both"/>
        <w:rPr>
          <w:sz w:val="24"/>
          <w:szCs w:val="24"/>
        </w:rPr>
      </w:pPr>
      <w:r w:rsidRPr="00AF46B0">
        <w:rPr>
          <w:sz w:val="24"/>
          <w:szCs w:val="24"/>
        </w:rPr>
        <w:t>8.54. Споры, которые могут возникнуть при исполнении настоящего Договора, разрешаются путем переговоров, в случае невозможности достижения соглашения споры, возникшие между сторонами в ходе исполнения настоящего Договора, разрешаются в Арбитражном суде Владимирской области.</w:t>
      </w:r>
    </w:p>
    <w:p w:rsidR="003563CB" w:rsidRPr="00AF46B0" w:rsidRDefault="003563CB" w:rsidP="003563CB">
      <w:pPr>
        <w:jc w:val="both"/>
        <w:rPr>
          <w:sz w:val="24"/>
          <w:szCs w:val="24"/>
        </w:rPr>
      </w:pPr>
      <w:r w:rsidRPr="00AF46B0">
        <w:rPr>
          <w:sz w:val="24"/>
          <w:szCs w:val="24"/>
        </w:rPr>
        <w:t>8.5. Во всем ином, не урегулированном настоящим Договором, стороны руководствуются действующим законодательством.</w:t>
      </w:r>
    </w:p>
    <w:p w:rsidR="003563CB" w:rsidRPr="00AF46B0" w:rsidRDefault="003563CB" w:rsidP="003563CB">
      <w:pPr>
        <w:jc w:val="both"/>
        <w:rPr>
          <w:sz w:val="24"/>
          <w:szCs w:val="24"/>
        </w:rPr>
      </w:pPr>
    </w:p>
    <w:p w:rsidR="003563CB" w:rsidRPr="00AF46B0" w:rsidRDefault="003563CB" w:rsidP="003563CB">
      <w:pPr>
        <w:jc w:val="center"/>
        <w:rPr>
          <w:b/>
          <w:sz w:val="24"/>
          <w:szCs w:val="24"/>
        </w:rPr>
      </w:pPr>
      <w:r w:rsidRPr="00AF46B0">
        <w:rPr>
          <w:b/>
          <w:sz w:val="24"/>
          <w:szCs w:val="24"/>
        </w:rPr>
        <w:t>9. ЮРИДИЧЕСКИЕ АДРЕСА. РЕКВИЗИТЫ СТОРОН</w:t>
      </w:r>
    </w:p>
    <w:p w:rsidR="003563CB" w:rsidRPr="00AF46B0" w:rsidRDefault="003563CB" w:rsidP="003563CB">
      <w:pPr>
        <w:jc w:val="center"/>
        <w:rPr>
          <w:b/>
          <w:sz w:val="24"/>
          <w:szCs w:val="24"/>
        </w:rPr>
      </w:pPr>
    </w:p>
    <w:p w:rsidR="003563CB" w:rsidRPr="00AF46B0" w:rsidRDefault="003563CB" w:rsidP="003563CB">
      <w:pPr>
        <w:rPr>
          <w:b/>
          <w:sz w:val="24"/>
          <w:szCs w:val="24"/>
        </w:rPr>
      </w:pPr>
      <w:r w:rsidRPr="00AF46B0">
        <w:rPr>
          <w:b/>
          <w:sz w:val="24"/>
          <w:szCs w:val="24"/>
        </w:rPr>
        <w:t>Покупатель:</w:t>
      </w:r>
      <w:r w:rsidRPr="00AF46B0">
        <w:rPr>
          <w:sz w:val="24"/>
          <w:szCs w:val="24"/>
        </w:rPr>
        <w:t xml:space="preserve">    </w:t>
      </w:r>
      <w:r w:rsidRPr="00AF46B0">
        <w:rPr>
          <w:b/>
          <w:sz w:val="24"/>
          <w:szCs w:val="24"/>
        </w:rPr>
        <w:t>Государственное  казенное  общеобразовательное  учреждение  Владимирской области  кадетская  школа-интернат</w:t>
      </w:r>
      <w:r w:rsidRPr="00AF46B0">
        <w:rPr>
          <w:sz w:val="24"/>
          <w:szCs w:val="24"/>
        </w:rPr>
        <w:t xml:space="preserve"> </w:t>
      </w:r>
      <w:r w:rsidRPr="00AF46B0">
        <w:rPr>
          <w:b/>
          <w:sz w:val="24"/>
          <w:szCs w:val="24"/>
        </w:rPr>
        <w:t>«Кадетский корпус» имени Дмитрия Михайловича Пожарского в ЗАТО г.Радужный</w:t>
      </w:r>
    </w:p>
    <w:p w:rsidR="003563CB" w:rsidRPr="00AF46B0" w:rsidRDefault="003563CB" w:rsidP="003563CB">
      <w:pPr>
        <w:rPr>
          <w:b/>
          <w:sz w:val="24"/>
          <w:szCs w:val="24"/>
        </w:rPr>
      </w:pPr>
    </w:p>
    <w:p w:rsidR="003563CB" w:rsidRPr="00AF46B0" w:rsidRDefault="003563CB" w:rsidP="003563CB">
      <w:pPr>
        <w:rPr>
          <w:sz w:val="24"/>
          <w:szCs w:val="24"/>
        </w:rPr>
      </w:pPr>
      <w:r w:rsidRPr="00AF46B0">
        <w:rPr>
          <w:sz w:val="24"/>
          <w:szCs w:val="24"/>
        </w:rPr>
        <w:t>ГКОУ ВО  «Кадетский корпус» им. Дмитрия Михайловича Пожарского</w:t>
      </w:r>
    </w:p>
    <w:p w:rsidR="003563CB" w:rsidRPr="00AF46B0" w:rsidRDefault="003563CB" w:rsidP="003563CB">
      <w:pPr>
        <w:rPr>
          <w:sz w:val="24"/>
          <w:szCs w:val="24"/>
        </w:rPr>
      </w:pPr>
      <w:r w:rsidRPr="00AF46B0">
        <w:rPr>
          <w:sz w:val="24"/>
          <w:szCs w:val="24"/>
        </w:rPr>
        <w:t>Адрес: 600910,Владимирская область, г. Радужный, кв. 17, д. 1</w:t>
      </w:r>
    </w:p>
    <w:p w:rsidR="003563CB" w:rsidRPr="00AF46B0" w:rsidRDefault="003563CB" w:rsidP="003563CB">
      <w:pPr>
        <w:shd w:val="clear" w:color="auto" w:fill="FFFFFF"/>
        <w:rPr>
          <w:sz w:val="24"/>
          <w:szCs w:val="24"/>
        </w:rPr>
      </w:pPr>
      <w:r w:rsidRPr="00AF46B0">
        <w:rPr>
          <w:sz w:val="24"/>
          <w:szCs w:val="24"/>
        </w:rPr>
        <w:t>ИНН 3308003962   КПП 330801001</w:t>
      </w:r>
    </w:p>
    <w:p w:rsidR="003563CB" w:rsidRPr="00AF46B0" w:rsidRDefault="003563CB" w:rsidP="003563CB">
      <w:pPr>
        <w:rPr>
          <w:sz w:val="24"/>
          <w:szCs w:val="24"/>
        </w:rPr>
      </w:pPr>
      <w:r w:rsidRPr="00AF46B0">
        <w:rPr>
          <w:sz w:val="24"/>
          <w:szCs w:val="24"/>
        </w:rPr>
        <w:lastRenderedPageBreak/>
        <w:t>МФБНП (ГКОУ ВО «Кадетский корпус» им. Дмитрия Михайловича Пожарского)</w:t>
      </w:r>
    </w:p>
    <w:p w:rsidR="003563CB" w:rsidRPr="00AF46B0" w:rsidRDefault="003563CB" w:rsidP="003563CB">
      <w:pPr>
        <w:rPr>
          <w:sz w:val="24"/>
          <w:szCs w:val="24"/>
        </w:rPr>
      </w:pPr>
      <w:r w:rsidRPr="00AF46B0">
        <w:rPr>
          <w:sz w:val="24"/>
          <w:szCs w:val="24"/>
        </w:rPr>
        <w:t>л/с 03282000500</w:t>
      </w:r>
    </w:p>
    <w:p w:rsidR="003563CB" w:rsidRPr="00AF46B0" w:rsidRDefault="003563CB" w:rsidP="003563CB">
      <w:pPr>
        <w:rPr>
          <w:sz w:val="24"/>
          <w:szCs w:val="24"/>
        </w:rPr>
      </w:pPr>
      <w:r w:rsidRPr="00AF46B0">
        <w:rPr>
          <w:sz w:val="24"/>
          <w:szCs w:val="24"/>
        </w:rPr>
        <w:t>Казначейский счет 03221643170000002800</w:t>
      </w:r>
    </w:p>
    <w:p w:rsidR="003563CB" w:rsidRPr="00AF46B0" w:rsidRDefault="003563CB" w:rsidP="003563CB">
      <w:pPr>
        <w:rPr>
          <w:sz w:val="24"/>
          <w:szCs w:val="24"/>
        </w:rPr>
      </w:pPr>
      <w:r w:rsidRPr="00AF46B0">
        <w:rPr>
          <w:sz w:val="24"/>
          <w:szCs w:val="24"/>
        </w:rPr>
        <w:t xml:space="preserve">ЕКС 40102810645370000111 </w:t>
      </w:r>
    </w:p>
    <w:p w:rsidR="003563CB" w:rsidRPr="00AF46B0" w:rsidRDefault="003563CB" w:rsidP="003563CB">
      <w:pPr>
        <w:rPr>
          <w:sz w:val="24"/>
          <w:szCs w:val="24"/>
        </w:rPr>
      </w:pPr>
      <w:r w:rsidRPr="00AF46B0">
        <w:rPr>
          <w:sz w:val="24"/>
          <w:szCs w:val="24"/>
        </w:rPr>
        <w:t>БИК  042202111</w:t>
      </w:r>
    </w:p>
    <w:p w:rsidR="003563CB" w:rsidRPr="00AF46B0" w:rsidRDefault="003563CB" w:rsidP="003563CB">
      <w:pPr>
        <w:rPr>
          <w:sz w:val="24"/>
          <w:szCs w:val="24"/>
        </w:rPr>
      </w:pPr>
      <w:r w:rsidRPr="00AF46B0">
        <w:rPr>
          <w:sz w:val="24"/>
          <w:szCs w:val="24"/>
        </w:rPr>
        <w:t>БАНК: ОКЦ № 1 ВВГУ Банка России //УФК по Владимирской области, г. Владимир</w:t>
      </w:r>
    </w:p>
    <w:p w:rsidR="003563CB" w:rsidRPr="00AF46B0" w:rsidRDefault="003563CB" w:rsidP="003563CB">
      <w:pPr>
        <w:rPr>
          <w:sz w:val="24"/>
          <w:szCs w:val="24"/>
        </w:rPr>
      </w:pPr>
      <w:r w:rsidRPr="00AF46B0">
        <w:rPr>
          <w:sz w:val="24"/>
          <w:szCs w:val="24"/>
        </w:rPr>
        <w:t xml:space="preserve">Телефон (4922) 377-388 </w:t>
      </w:r>
    </w:p>
    <w:p w:rsidR="003563CB" w:rsidRPr="00AF46B0" w:rsidRDefault="003563CB" w:rsidP="003563CB">
      <w:pPr>
        <w:rPr>
          <w:sz w:val="24"/>
          <w:szCs w:val="24"/>
        </w:rPr>
      </w:pPr>
      <w:r w:rsidRPr="00AF46B0">
        <w:rPr>
          <w:sz w:val="24"/>
          <w:szCs w:val="24"/>
        </w:rPr>
        <w:t>E-mail: kadetvl@yandex.ru</w:t>
      </w:r>
    </w:p>
    <w:p w:rsidR="003563CB" w:rsidRPr="00AF46B0" w:rsidRDefault="003563CB" w:rsidP="003563CB">
      <w:pPr>
        <w:rPr>
          <w:b/>
          <w:sz w:val="24"/>
          <w:szCs w:val="24"/>
        </w:rPr>
      </w:pPr>
    </w:p>
    <w:p w:rsidR="003563CB" w:rsidRPr="00AF46B0" w:rsidRDefault="003563CB" w:rsidP="003563CB">
      <w:pPr>
        <w:rPr>
          <w:b/>
          <w:sz w:val="24"/>
          <w:szCs w:val="24"/>
        </w:rPr>
      </w:pPr>
      <w:r w:rsidRPr="00AF46B0">
        <w:rPr>
          <w:b/>
          <w:sz w:val="24"/>
          <w:szCs w:val="24"/>
        </w:rPr>
        <w:t xml:space="preserve">Поставщик: </w:t>
      </w: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sz w:val="24"/>
          <w:szCs w:val="24"/>
        </w:rPr>
      </w:pPr>
    </w:p>
    <w:p w:rsidR="003563CB" w:rsidRPr="00AF46B0" w:rsidRDefault="003563CB" w:rsidP="003563CB">
      <w:pPr>
        <w:rPr>
          <w:b/>
          <w:sz w:val="24"/>
          <w:szCs w:val="24"/>
        </w:rPr>
      </w:pPr>
    </w:p>
    <w:p w:rsidR="003563CB" w:rsidRPr="00AF46B0" w:rsidRDefault="003563CB" w:rsidP="003563CB">
      <w:pPr>
        <w:jc w:val="center"/>
        <w:rPr>
          <w:b/>
          <w:sz w:val="24"/>
          <w:szCs w:val="24"/>
        </w:rPr>
      </w:pPr>
      <w:r w:rsidRPr="00AF46B0">
        <w:rPr>
          <w:b/>
          <w:sz w:val="24"/>
          <w:szCs w:val="24"/>
        </w:rPr>
        <w:t>10. ПОДПИСИ СТОРОН</w:t>
      </w:r>
    </w:p>
    <w:p w:rsidR="003563CB" w:rsidRPr="00AF46B0" w:rsidRDefault="003563CB" w:rsidP="003563CB">
      <w:pPr>
        <w:jc w:val="center"/>
        <w:rPr>
          <w:b/>
          <w:sz w:val="24"/>
          <w:szCs w:val="24"/>
        </w:rPr>
      </w:pPr>
    </w:p>
    <w:p w:rsidR="003563CB" w:rsidRPr="00AF46B0" w:rsidRDefault="003563CB" w:rsidP="003563CB">
      <w:pPr>
        <w:jc w:val="center"/>
        <w:rPr>
          <w:b/>
          <w:sz w:val="24"/>
          <w:szCs w:val="24"/>
        </w:rPr>
      </w:pPr>
    </w:p>
    <w:p w:rsidR="003563CB" w:rsidRPr="00AF46B0" w:rsidRDefault="003563CB" w:rsidP="003563CB">
      <w:pPr>
        <w:jc w:val="center"/>
        <w:rPr>
          <w:b/>
          <w:sz w:val="24"/>
          <w:szCs w:val="24"/>
        </w:rPr>
      </w:pPr>
    </w:p>
    <w:p w:rsidR="003563CB" w:rsidRPr="00AF46B0" w:rsidRDefault="003563CB" w:rsidP="003563CB">
      <w:pPr>
        <w:jc w:val="center"/>
        <w:rPr>
          <w:b/>
          <w:sz w:val="24"/>
          <w:szCs w:val="24"/>
        </w:rPr>
      </w:pPr>
    </w:p>
    <w:p w:rsidR="003563CB" w:rsidRPr="00AF46B0" w:rsidRDefault="003563CB" w:rsidP="003563CB">
      <w:pPr>
        <w:rPr>
          <w:sz w:val="24"/>
          <w:szCs w:val="24"/>
        </w:rPr>
      </w:pPr>
      <w:r w:rsidRPr="00AF46B0">
        <w:rPr>
          <w:sz w:val="24"/>
          <w:szCs w:val="24"/>
        </w:rPr>
        <w:t>Заказчик ______</w:t>
      </w:r>
      <w:r w:rsidRPr="00AF46B0">
        <w:rPr>
          <w:sz w:val="24"/>
          <w:szCs w:val="24"/>
        </w:rPr>
        <w:softHyphen/>
      </w:r>
      <w:r w:rsidRPr="00AF46B0">
        <w:rPr>
          <w:sz w:val="24"/>
          <w:szCs w:val="24"/>
        </w:rPr>
        <w:softHyphen/>
      </w:r>
      <w:r w:rsidRPr="00AF46B0">
        <w:rPr>
          <w:sz w:val="24"/>
          <w:szCs w:val="24"/>
        </w:rPr>
        <w:softHyphen/>
        <w:t>________ М.Д.Михайлов      Поставщик __________</w:t>
      </w:r>
      <w:r w:rsidRPr="00AF46B0">
        <w:rPr>
          <w:b/>
          <w:bCs/>
          <w:sz w:val="24"/>
          <w:szCs w:val="24"/>
        </w:rPr>
        <w:t xml:space="preserve"> </w:t>
      </w:r>
    </w:p>
    <w:p w:rsidR="003563CB" w:rsidRPr="00AF46B0" w:rsidRDefault="003563CB" w:rsidP="003563CB">
      <w:pPr>
        <w:rPr>
          <w:sz w:val="24"/>
          <w:szCs w:val="24"/>
        </w:rPr>
      </w:pP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М.П.                                                                           М.П.</w:t>
      </w:r>
    </w:p>
    <w:p w:rsidR="003563CB" w:rsidRPr="004856F6" w:rsidRDefault="003563CB" w:rsidP="003563CB">
      <w:pPr>
        <w:jc w:val="right"/>
        <w:rPr>
          <w:sz w:val="24"/>
          <w:szCs w:val="24"/>
        </w:rPr>
      </w:pPr>
    </w:p>
    <w:p w:rsidR="003563CB" w:rsidRPr="004856F6" w:rsidRDefault="003563CB" w:rsidP="003563CB">
      <w:pPr>
        <w:jc w:val="center"/>
        <w:rPr>
          <w:i/>
          <w:sz w:val="24"/>
          <w:szCs w:val="24"/>
        </w:rPr>
      </w:pPr>
    </w:p>
    <w:p w:rsidR="003563CB" w:rsidRDefault="003563CB" w:rsidP="006A163A">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r w:rsidRPr="00AF46B0">
        <w:rPr>
          <w:sz w:val="24"/>
          <w:szCs w:val="24"/>
        </w:rPr>
        <w:t xml:space="preserve">       </w:t>
      </w: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jc w:val="right"/>
        <w:rPr>
          <w:sz w:val="24"/>
          <w:szCs w:val="24"/>
        </w:rPr>
      </w:pPr>
      <w:r w:rsidRPr="00AF46B0">
        <w:rPr>
          <w:sz w:val="24"/>
          <w:szCs w:val="24"/>
        </w:rPr>
        <w:lastRenderedPageBreak/>
        <w:t>Приложение №1</w:t>
      </w:r>
    </w:p>
    <w:p w:rsidR="00AF46B0" w:rsidRPr="00AF46B0" w:rsidRDefault="00AF46B0" w:rsidP="00AF46B0">
      <w:pPr>
        <w:widowControl/>
        <w:autoSpaceDE/>
        <w:autoSpaceDN/>
        <w:adjustRightInd/>
        <w:jc w:val="right"/>
        <w:rPr>
          <w:sz w:val="24"/>
          <w:szCs w:val="24"/>
        </w:rPr>
      </w:pPr>
      <w:r w:rsidRPr="00AF46B0">
        <w:rPr>
          <w:sz w:val="24"/>
          <w:szCs w:val="24"/>
        </w:rPr>
        <w:t xml:space="preserve">                                                                                                       к  Договору поставки № </w:t>
      </w:r>
    </w:p>
    <w:p w:rsidR="00AF46B0" w:rsidRPr="00AF46B0" w:rsidRDefault="00AF46B0" w:rsidP="00AF46B0">
      <w:pPr>
        <w:widowControl/>
        <w:autoSpaceDE/>
        <w:autoSpaceDN/>
        <w:adjustRightInd/>
        <w:rPr>
          <w:sz w:val="24"/>
          <w:szCs w:val="24"/>
        </w:rPr>
      </w:pPr>
      <w:r w:rsidRPr="00AF46B0">
        <w:rPr>
          <w:sz w:val="24"/>
          <w:szCs w:val="24"/>
        </w:rPr>
        <w:t xml:space="preserve">                                                                                                       от « ___  » ______________ 2026 г.</w:t>
      </w: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jc w:val="center"/>
        <w:rPr>
          <w:b/>
          <w:sz w:val="24"/>
          <w:szCs w:val="24"/>
        </w:rPr>
      </w:pPr>
      <w:r w:rsidRPr="00AF46B0">
        <w:rPr>
          <w:b/>
          <w:sz w:val="24"/>
          <w:szCs w:val="24"/>
        </w:rPr>
        <w:t>РАСЧЕТ ЦЕНЫ  ПОСТАВЛЯЕМОГО ТОВАРА.</w:t>
      </w: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tbl>
      <w:tblPr>
        <w:tblpPr w:leftFromText="180" w:rightFromText="180" w:vertAnchor="text" w:horzAnchor="margin" w:tblpY="-217"/>
        <w:tblOverlap w:val="never"/>
        <w:tblW w:w="9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2161"/>
        <w:gridCol w:w="1887"/>
        <w:gridCol w:w="676"/>
        <w:gridCol w:w="1499"/>
        <w:gridCol w:w="820"/>
        <w:gridCol w:w="1792"/>
      </w:tblGrid>
      <w:tr w:rsidR="00AF46B0" w:rsidRPr="00AF46B0" w:rsidTr="00AF46B0">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 п/п</w:t>
            </w:r>
          </w:p>
        </w:tc>
        <w:tc>
          <w:tcPr>
            <w:tcW w:w="21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Наименование товара (его</w:t>
            </w:r>
          </w:p>
          <w:p w:rsidR="00AF46B0" w:rsidRPr="00AF46B0" w:rsidRDefault="00AF46B0" w:rsidP="00AF46B0">
            <w:pPr>
              <w:widowControl/>
              <w:autoSpaceDE/>
              <w:autoSpaceDN/>
              <w:adjustRightInd/>
              <w:rPr>
                <w:b/>
                <w:sz w:val="24"/>
                <w:szCs w:val="24"/>
              </w:rPr>
            </w:pPr>
            <w:r w:rsidRPr="00AF46B0">
              <w:rPr>
                <w:b/>
                <w:sz w:val="24"/>
                <w:szCs w:val="24"/>
              </w:rPr>
              <w:t>характеристика, качество)</w:t>
            </w:r>
          </w:p>
        </w:tc>
        <w:tc>
          <w:tcPr>
            <w:tcW w:w="1887" w:type="dxa"/>
            <w:tcBorders>
              <w:top w:val="single" w:sz="4" w:space="0" w:color="auto"/>
              <w:left w:val="single" w:sz="4" w:space="0" w:color="auto"/>
              <w:bottom w:val="single" w:sz="4" w:space="0" w:color="auto"/>
              <w:right w:val="single" w:sz="4" w:space="0" w:color="auto"/>
            </w:tcBorders>
            <w:shd w:val="clear" w:color="auto" w:fill="auto"/>
            <w:hideMark/>
          </w:tcPr>
          <w:p w:rsidR="00AF46B0" w:rsidRPr="00AF46B0" w:rsidRDefault="00AF46B0" w:rsidP="00AF46B0">
            <w:pPr>
              <w:widowControl/>
              <w:autoSpaceDE/>
              <w:autoSpaceDN/>
              <w:adjustRightInd/>
              <w:rPr>
                <w:b/>
                <w:sz w:val="24"/>
                <w:szCs w:val="24"/>
              </w:rPr>
            </w:pPr>
            <w:r w:rsidRPr="00AF46B0">
              <w:rPr>
                <w:b/>
                <w:sz w:val="24"/>
                <w:szCs w:val="24"/>
              </w:rPr>
              <w:t>Производитель</w:t>
            </w:r>
          </w:p>
        </w:tc>
        <w:tc>
          <w:tcPr>
            <w:tcW w:w="6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Ед. изм.</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Количество</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Цена за ед. изм.</w:t>
            </w:r>
          </w:p>
        </w:tc>
        <w:tc>
          <w:tcPr>
            <w:tcW w:w="1792" w:type="dxa"/>
            <w:tcBorders>
              <w:top w:val="single" w:sz="4" w:space="0" w:color="auto"/>
              <w:left w:val="single" w:sz="4" w:space="0" w:color="auto"/>
              <w:bottom w:val="single" w:sz="4" w:space="0" w:color="auto"/>
              <w:right w:val="single" w:sz="4" w:space="0" w:color="auto"/>
            </w:tcBorders>
            <w:shd w:val="clear" w:color="auto" w:fill="auto"/>
            <w:hideMark/>
          </w:tcPr>
          <w:p w:rsidR="00AF46B0" w:rsidRPr="00AF46B0" w:rsidRDefault="00AF46B0" w:rsidP="00AF46B0">
            <w:pPr>
              <w:widowControl/>
              <w:autoSpaceDE/>
              <w:autoSpaceDN/>
              <w:adjustRightInd/>
              <w:rPr>
                <w:b/>
                <w:sz w:val="24"/>
                <w:szCs w:val="24"/>
              </w:rPr>
            </w:pPr>
            <w:r w:rsidRPr="00AF46B0">
              <w:rPr>
                <w:b/>
                <w:sz w:val="24"/>
                <w:szCs w:val="24"/>
              </w:rPr>
              <w:t>Сумма за поставленный товар</w:t>
            </w:r>
          </w:p>
        </w:tc>
      </w:tr>
      <w:tr w:rsidR="00AF46B0" w:rsidRPr="00AF46B0" w:rsidTr="00AF46B0">
        <w:trPr>
          <w:trHeight w:val="616"/>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AF46B0" w:rsidRPr="00AF46B0" w:rsidRDefault="00AF46B0" w:rsidP="00AF46B0">
            <w:pPr>
              <w:widowControl/>
              <w:autoSpaceDE/>
              <w:autoSpaceDN/>
              <w:adjustRightInd/>
              <w:rPr>
                <w:sz w:val="24"/>
                <w:szCs w:val="24"/>
              </w:rPr>
            </w:pPr>
            <w:r w:rsidRPr="00AF46B0">
              <w:rPr>
                <w:sz w:val="24"/>
                <w:szCs w:val="24"/>
              </w:rPr>
              <w:t>1</w:t>
            </w:r>
          </w:p>
        </w:tc>
        <w:tc>
          <w:tcPr>
            <w:tcW w:w="2161" w:type="dxa"/>
            <w:tcBorders>
              <w:top w:val="nil"/>
              <w:left w:val="single" w:sz="4" w:space="0" w:color="7F7F7F"/>
              <w:bottom w:val="single" w:sz="4" w:space="0" w:color="7F7F7F"/>
              <w:right w:val="single" w:sz="4" w:space="0" w:color="7F7F7F"/>
            </w:tcBorders>
            <w:shd w:val="clear" w:color="auto" w:fill="auto"/>
          </w:tcPr>
          <w:p w:rsidR="00AF46B0" w:rsidRPr="00AF46B0" w:rsidRDefault="00AF46B0" w:rsidP="00AF46B0">
            <w:pPr>
              <w:widowControl/>
              <w:autoSpaceDE/>
              <w:autoSpaceDN/>
              <w:adjustRightInd/>
              <w:rPr>
                <w:sz w:val="24"/>
                <w:szCs w:val="24"/>
              </w:rPr>
            </w:pPr>
            <w:r w:rsidRPr="00AF46B0">
              <w:rPr>
                <w:sz w:val="24"/>
                <w:szCs w:val="24"/>
              </w:rPr>
              <w:t>Зубная паста</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r w:rsidRPr="00AF46B0">
              <w:rPr>
                <w:sz w:val="24"/>
                <w:szCs w:val="24"/>
              </w:rPr>
              <w:t>Россия</w:t>
            </w:r>
          </w:p>
        </w:tc>
        <w:tc>
          <w:tcPr>
            <w:tcW w:w="6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sz w:val="24"/>
                <w:szCs w:val="24"/>
              </w:rPr>
            </w:pPr>
            <w:r w:rsidRPr="00AF46B0">
              <w:rPr>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r w:rsidRPr="00AF46B0">
              <w:rPr>
                <w:sz w:val="24"/>
                <w:szCs w:val="24"/>
              </w:rPr>
              <w:t>216</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p>
        </w:tc>
        <w:tc>
          <w:tcPr>
            <w:tcW w:w="1792"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p>
        </w:tc>
      </w:tr>
      <w:tr w:rsidR="00AF46B0" w:rsidRPr="00AF46B0" w:rsidTr="00AF46B0">
        <w:trPr>
          <w:trHeight w:val="616"/>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AF46B0" w:rsidRPr="00AF46B0" w:rsidRDefault="00AF46B0" w:rsidP="00AF46B0">
            <w:pPr>
              <w:widowControl/>
              <w:autoSpaceDE/>
              <w:autoSpaceDN/>
              <w:adjustRightInd/>
              <w:rPr>
                <w:sz w:val="24"/>
                <w:szCs w:val="24"/>
              </w:rPr>
            </w:pPr>
            <w:r w:rsidRPr="00AF46B0">
              <w:rPr>
                <w:sz w:val="24"/>
                <w:szCs w:val="24"/>
              </w:rPr>
              <w:t>2</w:t>
            </w:r>
          </w:p>
        </w:tc>
        <w:tc>
          <w:tcPr>
            <w:tcW w:w="2161" w:type="dxa"/>
            <w:tcBorders>
              <w:top w:val="nil"/>
              <w:left w:val="single" w:sz="4" w:space="0" w:color="7F7F7F"/>
              <w:bottom w:val="single" w:sz="4" w:space="0" w:color="7F7F7F"/>
              <w:right w:val="single" w:sz="4" w:space="0" w:color="7F7F7F"/>
            </w:tcBorders>
            <w:shd w:val="clear" w:color="auto" w:fill="auto"/>
          </w:tcPr>
          <w:p w:rsidR="00AF46B0" w:rsidRPr="00AF46B0" w:rsidRDefault="00AF46B0" w:rsidP="00AF46B0">
            <w:pPr>
              <w:widowControl/>
              <w:autoSpaceDE/>
              <w:autoSpaceDN/>
              <w:adjustRightInd/>
              <w:rPr>
                <w:sz w:val="24"/>
                <w:szCs w:val="24"/>
              </w:rPr>
            </w:pPr>
            <w:r w:rsidRPr="00AF46B0">
              <w:rPr>
                <w:sz w:val="24"/>
                <w:szCs w:val="24"/>
              </w:rPr>
              <w:t xml:space="preserve">Мыло хозяйственное </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r w:rsidRPr="00AF46B0">
              <w:rPr>
                <w:sz w:val="24"/>
                <w:szCs w:val="24"/>
              </w:rPr>
              <w:t>Россия</w:t>
            </w:r>
          </w:p>
        </w:tc>
        <w:tc>
          <w:tcPr>
            <w:tcW w:w="6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sz w:val="24"/>
                <w:szCs w:val="24"/>
              </w:rPr>
            </w:pPr>
            <w:r w:rsidRPr="00AF46B0">
              <w:rPr>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r w:rsidRPr="00AF46B0">
              <w:rPr>
                <w:sz w:val="24"/>
                <w:szCs w:val="24"/>
              </w:rPr>
              <w:t>60</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p>
        </w:tc>
        <w:tc>
          <w:tcPr>
            <w:tcW w:w="1792"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p>
        </w:tc>
      </w:tr>
      <w:tr w:rsidR="00AF46B0" w:rsidRPr="00AF46B0" w:rsidTr="00AF46B0">
        <w:trPr>
          <w:trHeight w:val="616"/>
        </w:trPr>
        <w:tc>
          <w:tcPr>
            <w:tcW w:w="560" w:type="dxa"/>
            <w:tcBorders>
              <w:top w:val="single" w:sz="4" w:space="0" w:color="auto"/>
              <w:left w:val="single" w:sz="4" w:space="0" w:color="auto"/>
              <w:bottom w:val="single" w:sz="4" w:space="0" w:color="auto"/>
              <w:right w:val="single" w:sz="4" w:space="0" w:color="auto"/>
            </w:tcBorders>
            <w:shd w:val="clear" w:color="auto" w:fill="auto"/>
          </w:tcPr>
          <w:p w:rsidR="00AF46B0" w:rsidRPr="00AF46B0" w:rsidRDefault="00AF46B0" w:rsidP="00AF46B0">
            <w:pPr>
              <w:widowControl/>
              <w:autoSpaceDE/>
              <w:autoSpaceDN/>
              <w:adjustRightInd/>
              <w:rPr>
                <w:sz w:val="24"/>
                <w:szCs w:val="24"/>
              </w:rPr>
            </w:pPr>
            <w:r w:rsidRPr="00AF46B0">
              <w:rPr>
                <w:sz w:val="24"/>
                <w:szCs w:val="24"/>
              </w:rPr>
              <w:t>3</w:t>
            </w:r>
          </w:p>
        </w:tc>
        <w:tc>
          <w:tcPr>
            <w:tcW w:w="2161" w:type="dxa"/>
            <w:tcBorders>
              <w:top w:val="nil"/>
              <w:left w:val="single" w:sz="4" w:space="0" w:color="7F7F7F"/>
              <w:bottom w:val="single" w:sz="4" w:space="0" w:color="7F7F7F"/>
              <w:right w:val="single" w:sz="4" w:space="0" w:color="7F7F7F"/>
            </w:tcBorders>
            <w:shd w:val="clear" w:color="auto" w:fill="auto"/>
          </w:tcPr>
          <w:p w:rsidR="00AF46B0" w:rsidRPr="00AF46B0" w:rsidRDefault="00AF46B0" w:rsidP="00AF46B0">
            <w:pPr>
              <w:widowControl/>
              <w:autoSpaceDE/>
              <w:autoSpaceDN/>
              <w:adjustRightInd/>
              <w:rPr>
                <w:sz w:val="24"/>
                <w:szCs w:val="24"/>
              </w:rPr>
            </w:pPr>
            <w:r w:rsidRPr="00AF46B0">
              <w:rPr>
                <w:sz w:val="24"/>
                <w:szCs w:val="24"/>
              </w:rPr>
              <w:t>Мыло туалетное</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r w:rsidRPr="00AF46B0">
              <w:rPr>
                <w:sz w:val="24"/>
                <w:szCs w:val="24"/>
              </w:rPr>
              <w:t>Россия</w:t>
            </w:r>
          </w:p>
        </w:tc>
        <w:tc>
          <w:tcPr>
            <w:tcW w:w="676"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r w:rsidRPr="00AF46B0">
              <w:rPr>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r w:rsidRPr="00AF46B0">
              <w:rPr>
                <w:sz w:val="24"/>
                <w:szCs w:val="24"/>
              </w:rPr>
              <w:t>200</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p>
        </w:tc>
        <w:tc>
          <w:tcPr>
            <w:tcW w:w="1792"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p>
        </w:tc>
      </w:tr>
      <w:tr w:rsidR="00AF46B0" w:rsidRPr="00AF46B0" w:rsidTr="00AF46B0">
        <w:trPr>
          <w:trHeight w:val="616"/>
        </w:trPr>
        <w:tc>
          <w:tcPr>
            <w:tcW w:w="560" w:type="dxa"/>
            <w:tcBorders>
              <w:top w:val="single" w:sz="4" w:space="0" w:color="auto"/>
              <w:left w:val="single" w:sz="4" w:space="0" w:color="auto"/>
              <w:bottom w:val="single" w:sz="4" w:space="0" w:color="auto"/>
              <w:right w:val="single" w:sz="4" w:space="0" w:color="auto"/>
            </w:tcBorders>
            <w:shd w:val="clear" w:color="auto" w:fill="auto"/>
          </w:tcPr>
          <w:p w:rsidR="00AF46B0" w:rsidRPr="00AF46B0" w:rsidRDefault="00AF46B0" w:rsidP="00AF46B0">
            <w:pPr>
              <w:widowControl/>
              <w:autoSpaceDE/>
              <w:autoSpaceDN/>
              <w:adjustRightInd/>
              <w:rPr>
                <w:sz w:val="24"/>
                <w:szCs w:val="24"/>
              </w:rPr>
            </w:pPr>
            <w:r w:rsidRPr="00AF46B0">
              <w:rPr>
                <w:sz w:val="24"/>
                <w:szCs w:val="24"/>
              </w:rPr>
              <w:t>4</w:t>
            </w:r>
          </w:p>
        </w:tc>
        <w:tc>
          <w:tcPr>
            <w:tcW w:w="2161" w:type="dxa"/>
            <w:tcBorders>
              <w:top w:val="nil"/>
              <w:left w:val="single" w:sz="4" w:space="0" w:color="7F7F7F"/>
              <w:bottom w:val="single" w:sz="4" w:space="0" w:color="7F7F7F"/>
              <w:right w:val="single" w:sz="4" w:space="0" w:color="7F7F7F"/>
            </w:tcBorders>
            <w:shd w:val="clear" w:color="auto" w:fill="auto"/>
          </w:tcPr>
          <w:p w:rsidR="00AF46B0" w:rsidRPr="00AF46B0" w:rsidRDefault="00AF46B0" w:rsidP="00AF46B0">
            <w:pPr>
              <w:widowControl/>
              <w:autoSpaceDE/>
              <w:autoSpaceDN/>
              <w:adjustRightInd/>
              <w:rPr>
                <w:sz w:val="24"/>
                <w:szCs w:val="24"/>
              </w:rPr>
            </w:pPr>
            <w:r w:rsidRPr="00AF46B0">
              <w:rPr>
                <w:sz w:val="24"/>
                <w:szCs w:val="24"/>
              </w:rPr>
              <w:t>Туалетная бумага</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r w:rsidRPr="00AF46B0">
              <w:rPr>
                <w:sz w:val="24"/>
                <w:szCs w:val="24"/>
              </w:rPr>
              <w:t>Россия</w:t>
            </w:r>
          </w:p>
        </w:tc>
        <w:tc>
          <w:tcPr>
            <w:tcW w:w="676"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r w:rsidRPr="00AF46B0">
              <w:rPr>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r w:rsidRPr="00AF46B0">
              <w:rPr>
                <w:sz w:val="24"/>
                <w:szCs w:val="24"/>
              </w:rPr>
              <w:t>360</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p>
        </w:tc>
        <w:tc>
          <w:tcPr>
            <w:tcW w:w="1792"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p>
        </w:tc>
      </w:tr>
      <w:tr w:rsidR="00AF46B0" w:rsidRPr="00AF46B0" w:rsidTr="00AF46B0">
        <w:trPr>
          <w:trHeight w:val="616"/>
        </w:trPr>
        <w:tc>
          <w:tcPr>
            <w:tcW w:w="560" w:type="dxa"/>
            <w:tcBorders>
              <w:top w:val="single" w:sz="4" w:space="0" w:color="auto"/>
              <w:left w:val="single" w:sz="4" w:space="0" w:color="auto"/>
              <w:bottom w:val="single" w:sz="4" w:space="0" w:color="auto"/>
              <w:right w:val="single" w:sz="4" w:space="0" w:color="auto"/>
            </w:tcBorders>
            <w:shd w:val="clear" w:color="auto" w:fill="auto"/>
          </w:tcPr>
          <w:p w:rsidR="00AF46B0" w:rsidRPr="00AF46B0" w:rsidRDefault="00AF46B0" w:rsidP="00AF46B0">
            <w:pPr>
              <w:widowControl/>
              <w:autoSpaceDE/>
              <w:autoSpaceDN/>
              <w:adjustRightInd/>
              <w:rPr>
                <w:sz w:val="24"/>
                <w:szCs w:val="24"/>
              </w:rPr>
            </w:pPr>
            <w:r w:rsidRPr="00AF46B0">
              <w:rPr>
                <w:sz w:val="24"/>
                <w:szCs w:val="24"/>
              </w:rPr>
              <w:t>5</w:t>
            </w:r>
          </w:p>
        </w:tc>
        <w:tc>
          <w:tcPr>
            <w:tcW w:w="2161" w:type="dxa"/>
            <w:tcBorders>
              <w:top w:val="nil"/>
              <w:left w:val="single" w:sz="4" w:space="0" w:color="7F7F7F"/>
              <w:bottom w:val="single" w:sz="4" w:space="0" w:color="7F7F7F"/>
              <w:right w:val="single" w:sz="4" w:space="0" w:color="7F7F7F"/>
            </w:tcBorders>
            <w:shd w:val="clear" w:color="auto" w:fill="auto"/>
          </w:tcPr>
          <w:p w:rsidR="00AF46B0" w:rsidRPr="00AF46B0" w:rsidRDefault="00AF46B0" w:rsidP="00AF46B0">
            <w:pPr>
              <w:widowControl/>
              <w:autoSpaceDE/>
              <w:autoSpaceDN/>
              <w:adjustRightInd/>
              <w:rPr>
                <w:sz w:val="24"/>
                <w:szCs w:val="24"/>
              </w:rPr>
            </w:pPr>
            <w:r w:rsidRPr="00AF46B0">
              <w:rPr>
                <w:sz w:val="24"/>
                <w:szCs w:val="24"/>
              </w:rPr>
              <w:t>Шампунь</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r w:rsidRPr="00AF46B0">
              <w:rPr>
                <w:sz w:val="24"/>
                <w:szCs w:val="24"/>
              </w:rPr>
              <w:t>Россия</w:t>
            </w:r>
          </w:p>
        </w:tc>
        <w:tc>
          <w:tcPr>
            <w:tcW w:w="676"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r w:rsidRPr="00AF46B0">
              <w:rPr>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r w:rsidRPr="00AF46B0">
              <w:rPr>
                <w:sz w:val="24"/>
                <w:szCs w:val="24"/>
              </w:rPr>
              <w:t>225</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p>
        </w:tc>
        <w:tc>
          <w:tcPr>
            <w:tcW w:w="1792"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p>
        </w:tc>
      </w:tr>
      <w:tr w:rsidR="00AF46B0" w:rsidRPr="00AF46B0" w:rsidTr="00AF46B0">
        <w:tc>
          <w:tcPr>
            <w:tcW w:w="560" w:type="dxa"/>
            <w:tcBorders>
              <w:top w:val="single" w:sz="4" w:space="0" w:color="auto"/>
              <w:left w:val="single" w:sz="4" w:space="0" w:color="auto"/>
              <w:bottom w:val="single" w:sz="4" w:space="0" w:color="auto"/>
              <w:right w:val="single" w:sz="4" w:space="0" w:color="auto"/>
            </w:tcBorders>
            <w:shd w:val="clear" w:color="auto" w:fill="auto"/>
          </w:tcPr>
          <w:p w:rsidR="00AF46B0" w:rsidRPr="00AF46B0" w:rsidRDefault="00AF46B0" w:rsidP="00AF46B0">
            <w:pPr>
              <w:widowControl/>
              <w:autoSpaceDE/>
              <w:autoSpaceDN/>
              <w:adjustRightInd/>
              <w:rPr>
                <w:sz w:val="24"/>
                <w:szCs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ОБЩАЯ СУММА: ( руб. )</w:t>
            </w:r>
          </w:p>
        </w:tc>
        <w:tc>
          <w:tcPr>
            <w:tcW w:w="6674" w:type="dxa"/>
            <w:gridSpan w:val="5"/>
            <w:tcBorders>
              <w:top w:val="single" w:sz="4" w:space="0" w:color="auto"/>
              <w:left w:val="single" w:sz="4" w:space="0" w:color="auto"/>
              <w:bottom w:val="single" w:sz="4" w:space="0" w:color="auto"/>
              <w:right w:val="single" w:sz="4" w:space="0" w:color="auto"/>
            </w:tcBorders>
            <w:shd w:val="clear" w:color="auto" w:fill="auto"/>
            <w:hideMark/>
          </w:tcPr>
          <w:p w:rsidR="00AF46B0" w:rsidRPr="00AF46B0" w:rsidRDefault="00AF46B0" w:rsidP="00AF46B0">
            <w:pPr>
              <w:widowControl/>
              <w:autoSpaceDE/>
              <w:autoSpaceDN/>
              <w:adjustRightInd/>
              <w:rPr>
                <w:sz w:val="24"/>
                <w:szCs w:val="24"/>
              </w:rPr>
            </w:pPr>
          </w:p>
        </w:tc>
      </w:tr>
    </w:tbl>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tbl>
      <w:tblPr>
        <w:tblW w:w="0" w:type="auto"/>
        <w:tblLook w:val="01E0" w:firstRow="1" w:lastRow="1" w:firstColumn="1" w:lastColumn="1" w:noHBand="0" w:noVBand="0"/>
      </w:tblPr>
      <w:tblGrid>
        <w:gridCol w:w="332"/>
        <w:gridCol w:w="333"/>
      </w:tblGrid>
      <w:tr w:rsidR="00AF46B0" w:rsidRPr="00AF46B0" w:rsidTr="00AF46B0">
        <w:tc>
          <w:tcPr>
            <w:tcW w:w="4785" w:type="dxa"/>
            <w:shd w:val="clear" w:color="auto" w:fill="auto"/>
          </w:tcPr>
          <w:p w:rsidR="00AF46B0" w:rsidRPr="00AF46B0" w:rsidRDefault="00AF46B0" w:rsidP="00AF46B0">
            <w:pPr>
              <w:widowControl/>
              <w:autoSpaceDE/>
              <w:autoSpaceDN/>
              <w:adjustRightInd/>
              <w:rPr>
                <w:b/>
                <w:sz w:val="24"/>
                <w:szCs w:val="24"/>
              </w:rPr>
            </w:pPr>
          </w:p>
        </w:tc>
        <w:tc>
          <w:tcPr>
            <w:tcW w:w="4786" w:type="dxa"/>
            <w:shd w:val="clear" w:color="auto" w:fill="auto"/>
          </w:tcPr>
          <w:p w:rsidR="00AF46B0" w:rsidRPr="00AF46B0" w:rsidRDefault="00AF46B0" w:rsidP="00AF46B0">
            <w:pPr>
              <w:widowControl/>
              <w:autoSpaceDE/>
              <w:autoSpaceDN/>
              <w:adjustRightInd/>
              <w:rPr>
                <w:b/>
                <w:sz w:val="24"/>
                <w:szCs w:val="24"/>
              </w:rPr>
            </w:pPr>
          </w:p>
        </w:tc>
      </w:tr>
      <w:tr w:rsidR="00AF46B0" w:rsidRPr="00AF46B0" w:rsidTr="002B6DDF">
        <w:tc>
          <w:tcPr>
            <w:tcW w:w="4785" w:type="dxa"/>
            <w:shd w:val="clear" w:color="auto" w:fill="auto"/>
          </w:tcPr>
          <w:p w:rsidR="00AF46B0" w:rsidRPr="00AF46B0" w:rsidRDefault="00AF46B0" w:rsidP="00AF46B0">
            <w:pPr>
              <w:widowControl/>
              <w:autoSpaceDE/>
              <w:autoSpaceDN/>
              <w:adjustRightInd/>
              <w:rPr>
                <w:sz w:val="24"/>
                <w:szCs w:val="24"/>
              </w:rPr>
            </w:pPr>
          </w:p>
        </w:tc>
        <w:tc>
          <w:tcPr>
            <w:tcW w:w="4786" w:type="dxa"/>
            <w:shd w:val="clear" w:color="auto" w:fill="auto"/>
          </w:tcPr>
          <w:p w:rsidR="00AF46B0" w:rsidRPr="00AF46B0" w:rsidRDefault="00AF46B0" w:rsidP="00AF46B0">
            <w:pPr>
              <w:widowControl/>
              <w:autoSpaceDE/>
              <w:autoSpaceDN/>
              <w:adjustRightInd/>
              <w:rPr>
                <w:sz w:val="24"/>
                <w:szCs w:val="24"/>
              </w:rPr>
            </w:pPr>
          </w:p>
        </w:tc>
      </w:tr>
    </w:tbl>
    <w:p w:rsidR="00AF46B0" w:rsidRPr="00AF46B0" w:rsidRDefault="00AF46B0" w:rsidP="00AF46B0">
      <w:pPr>
        <w:widowControl/>
        <w:autoSpaceDE/>
        <w:autoSpaceDN/>
        <w:adjustRightInd/>
        <w:rPr>
          <w:sz w:val="24"/>
          <w:szCs w:val="24"/>
        </w:rPr>
      </w:pPr>
      <w:r w:rsidRPr="00AF46B0">
        <w:rPr>
          <w:sz w:val="24"/>
          <w:szCs w:val="24"/>
        </w:rPr>
        <w:t xml:space="preserve">           </w:t>
      </w:r>
    </w:p>
    <w:p w:rsidR="003563CB" w:rsidRDefault="003563CB"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tbl>
      <w:tblPr>
        <w:tblW w:w="0" w:type="auto"/>
        <w:tblLook w:val="01E0" w:firstRow="1" w:lastRow="1" w:firstColumn="1" w:lastColumn="1" w:noHBand="0" w:noVBand="0"/>
      </w:tblPr>
      <w:tblGrid>
        <w:gridCol w:w="4785"/>
        <w:gridCol w:w="4786"/>
      </w:tblGrid>
      <w:tr w:rsidR="00AF46B0" w:rsidRPr="00AF46B0" w:rsidTr="002B6DDF">
        <w:tc>
          <w:tcPr>
            <w:tcW w:w="4785" w:type="dxa"/>
            <w:shd w:val="clear" w:color="auto" w:fill="auto"/>
            <w:hideMark/>
          </w:tcPr>
          <w:p w:rsidR="00AF46B0" w:rsidRPr="00AF46B0" w:rsidRDefault="00AF46B0" w:rsidP="00AF46B0">
            <w:pPr>
              <w:widowControl/>
              <w:autoSpaceDE/>
              <w:autoSpaceDN/>
              <w:adjustRightInd/>
              <w:jc w:val="center"/>
              <w:rPr>
                <w:b/>
                <w:sz w:val="24"/>
                <w:szCs w:val="24"/>
              </w:rPr>
            </w:pPr>
            <w:r w:rsidRPr="00AF46B0">
              <w:rPr>
                <w:b/>
                <w:sz w:val="24"/>
                <w:szCs w:val="24"/>
              </w:rPr>
              <w:t>ПОКУПАТЕЛЬ:</w:t>
            </w:r>
          </w:p>
          <w:p w:rsidR="00AF46B0" w:rsidRPr="00AF46B0" w:rsidRDefault="00AF46B0" w:rsidP="00AF46B0">
            <w:pPr>
              <w:widowControl/>
              <w:autoSpaceDE/>
              <w:autoSpaceDN/>
              <w:adjustRightInd/>
              <w:jc w:val="center"/>
              <w:rPr>
                <w:b/>
                <w:sz w:val="24"/>
                <w:szCs w:val="24"/>
              </w:rPr>
            </w:pPr>
            <w:r w:rsidRPr="00AF46B0">
              <w:rPr>
                <w:b/>
                <w:sz w:val="24"/>
                <w:szCs w:val="24"/>
              </w:rPr>
              <w:t>Государственное казенное общеобразовательное учреждение Владимирской области кадетская  школа-интернат</w:t>
            </w:r>
            <w:r w:rsidRPr="00AF46B0">
              <w:rPr>
                <w:sz w:val="24"/>
                <w:szCs w:val="24"/>
              </w:rPr>
              <w:t xml:space="preserve"> </w:t>
            </w:r>
            <w:r w:rsidRPr="00AF46B0">
              <w:rPr>
                <w:b/>
                <w:sz w:val="24"/>
                <w:szCs w:val="24"/>
              </w:rPr>
              <w:t>«Кадетский корпус» имени Дмитрия Михайловича Пожарского в ЗАТО г.Радужный</w:t>
            </w:r>
          </w:p>
          <w:p w:rsidR="00AF46B0" w:rsidRPr="00AF46B0" w:rsidRDefault="00AF46B0" w:rsidP="00AF46B0">
            <w:pPr>
              <w:widowControl/>
              <w:autoSpaceDE/>
              <w:autoSpaceDN/>
              <w:adjustRightInd/>
              <w:jc w:val="center"/>
              <w:rPr>
                <w:b/>
                <w:sz w:val="24"/>
                <w:szCs w:val="24"/>
              </w:rPr>
            </w:pPr>
          </w:p>
          <w:p w:rsidR="00AF46B0" w:rsidRPr="00AF46B0" w:rsidRDefault="00AF46B0" w:rsidP="00AF46B0">
            <w:pPr>
              <w:widowControl/>
              <w:autoSpaceDE/>
              <w:autoSpaceDN/>
              <w:adjustRightInd/>
              <w:jc w:val="center"/>
              <w:rPr>
                <w:b/>
                <w:sz w:val="24"/>
                <w:szCs w:val="24"/>
              </w:rPr>
            </w:pPr>
          </w:p>
          <w:p w:rsidR="00AF46B0" w:rsidRPr="00AF46B0" w:rsidRDefault="00AF46B0" w:rsidP="00AF46B0">
            <w:pPr>
              <w:widowControl/>
              <w:autoSpaceDE/>
              <w:autoSpaceDN/>
              <w:adjustRightInd/>
              <w:jc w:val="center"/>
              <w:rPr>
                <w:b/>
                <w:sz w:val="24"/>
                <w:szCs w:val="24"/>
              </w:rPr>
            </w:pPr>
          </w:p>
        </w:tc>
        <w:tc>
          <w:tcPr>
            <w:tcW w:w="4786" w:type="dxa"/>
            <w:shd w:val="clear" w:color="auto" w:fill="auto"/>
          </w:tcPr>
          <w:p w:rsidR="00AF46B0" w:rsidRPr="00AF46B0" w:rsidRDefault="00AF46B0" w:rsidP="00AF46B0">
            <w:pPr>
              <w:widowControl/>
              <w:autoSpaceDE/>
              <w:autoSpaceDN/>
              <w:adjustRightInd/>
              <w:jc w:val="center"/>
              <w:rPr>
                <w:b/>
                <w:sz w:val="24"/>
                <w:szCs w:val="24"/>
              </w:rPr>
            </w:pPr>
            <w:r w:rsidRPr="00AF46B0">
              <w:rPr>
                <w:b/>
                <w:sz w:val="24"/>
                <w:szCs w:val="24"/>
              </w:rPr>
              <w:t>ПОСТАВЩИК:</w:t>
            </w:r>
          </w:p>
          <w:p w:rsidR="00AF46B0" w:rsidRPr="00AF46B0" w:rsidRDefault="00AF46B0" w:rsidP="00AF46B0">
            <w:pPr>
              <w:widowControl/>
              <w:autoSpaceDE/>
              <w:autoSpaceDN/>
              <w:adjustRightInd/>
              <w:jc w:val="center"/>
              <w:rPr>
                <w:b/>
                <w:sz w:val="24"/>
                <w:szCs w:val="24"/>
              </w:rPr>
            </w:pPr>
            <w:r w:rsidRPr="00AF46B0">
              <w:rPr>
                <w:b/>
                <w:sz w:val="24"/>
                <w:szCs w:val="24"/>
              </w:rPr>
              <w:t xml:space="preserve"> </w:t>
            </w:r>
          </w:p>
        </w:tc>
      </w:tr>
      <w:tr w:rsidR="00AF46B0" w:rsidRPr="00AF46B0" w:rsidTr="002B6DDF">
        <w:tc>
          <w:tcPr>
            <w:tcW w:w="4785" w:type="dxa"/>
            <w:shd w:val="clear" w:color="auto" w:fill="auto"/>
          </w:tcPr>
          <w:p w:rsidR="00AF46B0" w:rsidRPr="00AF46B0" w:rsidRDefault="00AF46B0" w:rsidP="00AF46B0">
            <w:pPr>
              <w:widowControl/>
              <w:autoSpaceDE/>
              <w:autoSpaceDN/>
              <w:adjustRightInd/>
              <w:jc w:val="both"/>
              <w:rPr>
                <w:sz w:val="24"/>
                <w:szCs w:val="24"/>
              </w:rPr>
            </w:pPr>
          </w:p>
          <w:p w:rsidR="00AF46B0" w:rsidRPr="00AF46B0" w:rsidRDefault="00AF46B0" w:rsidP="00AF46B0">
            <w:pPr>
              <w:widowControl/>
              <w:autoSpaceDE/>
              <w:autoSpaceDN/>
              <w:adjustRightInd/>
              <w:jc w:val="both"/>
              <w:rPr>
                <w:sz w:val="24"/>
                <w:szCs w:val="24"/>
              </w:rPr>
            </w:pPr>
            <w:r w:rsidRPr="00AF46B0">
              <w:rPr>
                <w:sz w:val="24"/>
                <w:szCs w:val="24"/>
              </w:rPr>
              <w:t>Директор________________ М.Д.Михайлов</w:t>
            </w:r>
          </w:p>
        </w:tc>
        <w:tc>
          <w:tcPr>
            <w:tcW w:w="4786" w:type="dxa"/>
            <w:shd w:val="clear" w:color="auto" w:fill="auto"/>
          </w:tcPr>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r w:rsidRPr="00AF46B0">
              <w:rPr>
                <w:sz w:val="24"/>
                <w:szCs w:val="24"/>
              </w:rPr>
              <w:t xml:space="preserve">                 ____________ </w:t>
            </w:r>
          </w:p>
        </w:tc>
      </w:tr>
    </w:tbl>
    <w:p w:rsidR="00AF46B0" w:rsidRPr="00AF46B0" w:rsidRDefault="00AF46B0" w:rsidP="00AF46B0">
      <w:pPr>
        <w:widowControl/>
        <w:autoSpaceDE/>
        <w:autoSpaceDN/>
        <w:adjustRightInd/>
        <w:jc w:val="both"/>
        <w:rPr>
          <w:sz w:val="24"/>
          <w:szCs w:val="24"/>
        </w:rPr>
      </w:pPr>
      <w:r w:rsidRPr="00AF46B0">
        <w:rPr>
          <w:sz w:val="24"/>
          <w:szCs w:val="24"/>
        </w:rPr>
        <w:t xml:space="preserve">           </w:t>
      </w:r>
    </w:p>
    <w:p w:rsidR="00AF46B0" w:rsidRDefault="00AF46B0" w:rsidP="006A163A">
      <w:pPr>
        <w:widowControl/>
        <w:autoSpaceDE/>
        <w:autoSpaceDN/>
        <w:adjustRightInd/>
        <w:rPr>
          <w:sz w:val="24"/>
          <w:szCs w:val="24"/>
        </w:rPr>
      </w:pPr>
    </w:p>
    <w:sectPr w:rsidR="00AF46B0" w:rsidSect="003563CB">
      <w:headerReference w:type="even" r:id="rId11"/>
      <w:footerReference w:type="even" r:id="rId12"/>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2679" w:rsidRDefault="004D2679">
      <w:r>
        <w:separator/>
      </w:r>
    </w:p>
  </w:endnote>
  <w:endnote w:type="continuationSeparator" w:id="0">
    <w:p w:rsidR="004D2679" w:rsidRDefault="004D2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DFE" w:rsidRDefault="00CC6952" w:rsidP="00AA2A41">
    <w:pPr>
      <w:pStyle w:val="ac"/>
      <w:framePr w:wrap="around" w:vAnchor="text" w:hAnchor="margin" w:xAlign="center" w:y="1"/>
      <w:rPr>
        <w:rStyle w:val="ab"/>
      </w:rPr>
    </w:pPr>
    <w:r>
      <w:rPr>
        <w:rStyle w:val="ab"/>
      </w:rPr>
      <w:fldChar w:fldCharType="begin"/>
    </w:r>
    <w:r w:rsidR="00906DFE">
      <w:rPr>
        <w:rStyle w:val="ab"/>
      </w:rPr>
      <w:instrText xml:space="preserve">PAGE  </w:instrText>
    </w:r>
    <w:r>
      <w:rPr>
        <w:rStyle w:val="ab"/>
      </w:rPr>
      <w:fldChar w:fldCharType="end"/>
    </w:r>
  </w:p>
  <w:p w:rsidR="00906DFE" w:rsidRDefault="00906DF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2679" w:rsidRDefault="004D2679">
      <w:r>
        <w:separator/>
      </w:r>
    </w:p>
  </w:footnote>
  <w:footnote w:type="continuationSeparator" w:id="0">
    <w:p w:rsidR="004D2679" w:rsidRDefault="004D26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DFE" w:rsidRDefault="00CC6952" w:rsidP="001B35EF">
    <w:pPr>
      <w:pStyle w:val="a9"/>
      <w:framePr w:wrap="around" w:vAnchor="text" w:hAnchor="margin" w:xAlign="center" w:y="1"/>
      <w:rPr>
        <w:rStyle w:val="ab"/>
      </w:rPr>
    </w:pPr>
    <w:r>
      <w:rPr>
        <w:rStyle w:val="ab"/>
      </w:rPr>
      <w:fldChar w:fldCharType="begin"/>
    </w:r>
    <w:r w:rsidR="00906DFE">
      <w:rPr>
        <w:rStyle w:val="ab"/>
      </w:rPr>
      <w:instrText xml:space="preserve">PAGE  </w:instrText>
    </w:r>
    <w:r>
      <w:rPr>
        <w:rStyle w:val="ab"/>
      </w:rPr>
      <w:fldChar w:fldCharType="end"/>
    </w:r>
  </w:p>
  <w:p w:rsidR="00906DFE" w:rsidRDefault="00906DF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0E0C1677"/>
    <w:multiLevelType w:val="multilevel"/>
    <w:tmpl w:val="1264CF10"/>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245931E5"/>
    <w:multiLevelType w:val="hybridMultilevel"/>
    <w:tmpl w:val="B80AF3E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5903A2A"/>
    <w:multiLevelType w:val="hybridMultilevel"/>
    <w:tmpl w:val="1E98ED4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9F138E4"/>
    <w:multiLevelType w:val="hybridMultilevel"/>
    <w:tmpl w:val="9A949CF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3D151AAF"/>
    <w:multiLevelType w:val="hybridMultilevel"/>
    <w:tmpl w:val="C0285CB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6C096818"/>
    <w:multiLevelType w:val="multilevel"/>
    <w:tmpl w:val="796467A4"/>
    <w:lvl w:ilvl="0">
      <w:start w:val="1"/>
      <w:numFmt w:val="decimal"/>
      <w:lvlText w:val="%1."/>
      <w:lvlJc w:val="left"/>
      <w:pPr>
        <w:tabs>
          <w:tab w:val="num" w:pos="720"/>
        </w:tabs>
        <w:ind w:left="720" w:hanging="360"/>
      </w:pPr>
    </w:lvl>
    <w:lvl w:ilvl="1">
      <w:start w:val="1"/>
      <w:numFmt w:val="decimal"/>
      <w:isLgl/>
      <w:lvlText w:val="%1.%2."/>
      <w:lvlJc w:val="left"/>
      <w:pPr>
        <w:tabs>
          <w:tab w:val="num" w:pos="840"/>
        </w:tabs>
        <w:ind w:left="840" w:hanging="48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6" w15:restartNumberingAfterBreak="0">
    <w:nsid w:val="6CF8362A"/>
    <w:multiLevelType w:val="multilevel"/>
    <w:tmpl w:val="AB347376"/>
    <w:lvl w:ilvl="0">
      <w:start w:val="5"/>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1"/>
  </w:num>
  <w:num w:numId="3">
    <w:abstractNumId w:val="13"/>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17"/>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2D37"/>
    <w:rsid w:val="00015DB5"/>
    <w:rsid w:val="00015E17"/>
    <w:rsid w:val="00016440"/>
    <w:rsid w:val="00021D0C"/>
    <w:rsid w:val="00022571"/>
    <w:rsid w:val="00025286"/>
    <w:rsid w:val="00025FF3"/>
    <w:rsid w:val="00030A23"/>
    <w:rsid w:val="00032AC2"/>
    <w:rsid w:val="00033FA0"/>
    <w:rsid w:val="00034A61"/>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14BC"/>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29C"/>
    <w:rsid w:val="000D4C8B"/>
    <w:rsid w:val="000D5B0C"/>
    <w:rsid w:val="000D5E02"/>
    <w:rsid w:val="000D738E"/>
    <w:rsid w:val="000E2170"/>
    <w:rsid w:val="000E3029"/>
    <w:rsid w:val="000E3B6B"/>
    <w:rsid w:val="000E4E6D"/>
    <w:rsid w:val="000E6830"/>
    <w:rsid w:val="000F38AF"/>
    <w:rsid w:val="000F4819"/>
    <w:rsid w:val="000F5450"/>
    <w:rsid w:val="000F6183"/>
    <w:rsid w:val="000F6F8B"/>
    <w:rsid w:val="000F7879"/>
    <w:rsid w:val="000F7C3A"/>
    <w:rsid w:val="00102A75"/>
    <w:rsid w:val="00103A6D"/>
    <w:rsid w:val="00106B91"/>
    <w:rsid w:val="00113CBC"/>
    <w:rsid w:val="00120CC1"/>
    <w:rsid w:val="00122B7F"/>
    <w:rsid w:val="001235B8"/>
    <w:rsid w:val="00127DC0"/>
    <w:rsid w:val="001308F4"/>
    <w:rsid w:val="001326A0"/>
    <w:rsid w:val="001328A8"/>
    <w:rsid w:val="001359CB"/>
    <w:rsid w:val="00141FB9"/>
    <w:rsid w:val="00142299"/>
    <w:rsid w:val="0014372A"/>
    <w:rsid w:val="00146145"/>
    <w:rsid w:val="00146D62"/>
    <w:rsid w:val="00147AD0"/>
    <w:rsid w:val="00152039"/>
    <w:rsid w:val="00152AEA"/>
    <w:rsid w:val="001536AD"/>
    <w:rsid w:val="00153808"/>
    <w:rsid w:val="001548D8"/>
    <w:rsid w:val="00155503"/>
    <w:rsid w:val="00155551"/>
    <w:rsid w:val="00155DEF"/>
    <w:rsid w:val="00162C78"/>
    <w:rsid w:val="00163A26"/>
    <w:rsid w:val="001645B4"/>
    <w:rsid w:val="00166C98"/>
    <w:rsid w:val="0017054A"/>
    <w:rsid w:val="00173083"/>
    <w:rsid w:val="00174AAD"/>
    <w:rsid w:val="00176061"/>
    <w:rsid w:val="00177711"/>
    <w:rsid w:val="00177D5F"/>
    <w:rsid w:val="00181626"/>
    <w:rsid w:val="00184714"/>
    <w:rsid w:val="001848D1"/>
    <w:rsid w:val="001866FF"/>
    <w:rsid w:val="00186995"/>
    <w:rsid w:val="00190D3A"/>
    <w:rsid w:val="00191C69"/>
    <w:rsid w:val="00193DEA"/>
    <w:rsid w:val="001964A2"/>
    <w:rsid w:val="0019693B"/>
    <w:rsid w:val="00196C6F"/>
    <w:rsid w:val="00196F5A"/>
    <w:rsid w:val="001A1545"/>
    <w:rsid w:val="001A22FD"/>
    <w:rsid w:val="001A61F7"/>
    <w:rsid w:val="001A65D8"/>
    <w:rsid w:val="001A795E"/>
    <w:rsid w:val="001A7D76"/>
    <w:rsid w:val="001B17D1"/>
    <w:rsid w:val="001B1F6D"/>
    <w:rsid w:val="001B35EF"/>
    <w:rsid w:val="001B3A92"/>
    <w:rsid w:val="001C0E4B"/>
    <w:rsid w:val="001C479B"/>
    <w:rsid w:val="001C47EA"/>
    <w:rsid w:val="001C5782"/>
    <w:rsid w:val="001C785F"/>
    <w:rsid w:val="001D02F8"/>
    <w:rsid w:val="001D099A"/>
    <w:rsid w:val="001D2A93"/>
    <w:rsid w:val="001D3BC5"/>
    <w:rsid w:val="001D4CAF"/>
    <w:rsid w:val="001D52BF"/>
    <w:rsid w:val="001D5C6C"/>
    <w:rsid w:val="001D7BF9"/>
    <w:rsid w:val="001E3946"/>
    <w:rsid w:val="001E3F95"/>
    <w:rsid w:val="001E5277"/>
    <w:rsid w:val="001E6BA0"/>
    <w:rsid w:val="001E7224"/>
    <w:rsid w:val="001E7C43"/>
    <w:rsid w:val="001F1A48"/>
    <w:rsid w:val="001F3019"/>
    <w:rsid w:val="00201BDB"/>
    <w:rsid w:val="002033F7"/>
    <w:rsid w:val="00204E32"/>
    <w:rsid w:val="00204E67"/>
    <w:rsid w:val="00206125"/>
    <w:rsid w:val="002071E1"/>
    <w:rsid w:val="0020780E"/>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2A74"/>
    <w:rsid w:val="00254839"/>
    <w:rsid w:val="00256007"/>
    <w:rsid w:val="00256EA7"/>
    <w:rsid w:val="0026505A"/>
    <w:rsid w:val="002651DC"/>
    <w:rsid w:val="00265B13"/>
    <w:rsid w:val="00267C96"/>
    <w:rsid w:val="00271688"/>
    <w:rsid w:val="00271762"/>
    <w:rsid w:val="00277F37"/>
    <w:rsid w:val="00281E79"/>
    <w:rsid w:val="00283282"/>
    <w:rsid w:val="002857C6"/>
    <w:rsid w:val="00287DF6"/>
    <w:rsid w:val="00290467"/>
    <w:rsid w:val="002906A9"/>
    <w:rsid w:val="00295D2D"/>
    <w:rsid w:val="002979D8"/>
    <w:rsid w:val="002A15C6"/>
    <w:rsid w:val="002A32F1"/>
    <w:rsid w:val="002A49B0"/>
    <w:rsid w:val="002A6413"/>
    <w:rsid w:val="002A6699"/>
    <w:rsid w:val="002B027F"/>
    <w:rsid w:val="002B0364"/>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3542"/>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9D3"/>
    <w:rsid w:val="00334BB9"/>
    <w:rsid w:val="00334E62"/>
    <w:rsid w:val="003360F8"/>
    <w:rsid w:val="00337007"/>
    <w:rsid w:val="00337AAC"/>
    <w:rsid w:val="003427EB"/>
    <w:rsid w:val="00343DD0"/>
    <w:rsid w:val="00345425"/>
    <w:rsid w:val="0034636B"/>
    <w:rsid w:val="00346AEA"/>
    <w:rsid w:val="00347C31"/>
    <w:rsid w:val="003563CB"/>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965DF"/>
    <w:rsid w:val="003A0469"/>
    <w:rsid w:val="003A1543"/>
    <w:rsid w:val="003A1579"/>
    <w:rsid w:val="003A7F7E"/>
    <w:rsid w:val="003B46D2"/>
    <w:rsid w:val="003B5222"/>
    <w:rsid w:val="003B7636"/>
    <w:rsid w:val="003D016C"/>
    <w:rsid w:val="003D07EB"/>
    <w:rsid w:val="003D13AA"/>
    <w:rsid w:val="003D37A6"/>
    <w:rsid w:val="003D547D"/>
    <w:rsid w:val="003E0289"/>
    <w:rsid w:val="003E06EA"/>
    <w:rsid w:val="003E0CC0"/>
    <w:rsid w:val="003E0ECD"/>
    <w:rsid w:val="003E1B4F"/>
    <w:rsid w:val="003E2F5A"/>
    <w:rsid w:val="003E4AD1"/>
    <w:rsid w:val="003E791E"/>
    <w:rsid w:val="003F0928"/>
    <w:rsid w:val="003F0FD5"/>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160C6"/>
    <w:rsid w:val="00423189"/>
    <w:rsid w:val="00424660"/>
    <w:rsid w:val="00425F74"/>
    <w:rsid w:val="0042728F"/>
    <w:rsid w:val="0043446E"/>
    <w:rsid w:val="00434DB5"/>
    <w:rsid w:val="00437BE5"/>
    <w:rsid w:val="00442DCB"/>
    <w:rsid w:val="00445D08"/>
    <w:rsid w:val="00446D2A"/>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067C"/>
    <w:rsid w:val="00491ACB"/>
    <w:rsid w:val="00492040"/>
    <w:rsid w:val="00492F7E"/>
    <w:rsid w:val="0049306F"/>
    <w:rsid w:val="0049407F"/>
    <w:rsid w:val="004948B9"/>
    <w:rsid w:val="004952C0"/>
    <w:rsid w:val="00496D4B"/>
    <w:rsid w:val="004A18AC"/>
    <w:rsid w:val="004A1F49"/>
    <w:rsid w:val="004A4809"/>
    <w:rsid w:val="004A6A36"/>
    <w:rsid w:val="004B0521"/>
    <w:rsid w:val="004B0FE7"/>
    <w:rsid w:val="004B1AA2"/>
    <w:rsid w:val="004B480E"/>
    <w:rsid w:val="004B790A"/>
    <w:rsid w:val="004B7FAC"/>
    <w:rsid w:val="004C27C2"/>
    <w:rsid w:val="004C6287"/>
    <w:rsid w:val="004C6569"/>
    <w:rsid w:val="004C67E2"/>
    <w:rsid w:val="004D09BA"/>
    <w:rsid w:val="004D0C18"/>
    <w:rsid w:val="004D1F88"/>
    <w:rsid w:val="004D2679"/>
    <w:rsid w:val="004D27EA"/>
    <w:rsid w:val="004D2826"/>
    <w:rsid w:val="004D4AD5"/>
    <w:rsid w:val="004D58AF"/>
    <w:rsid w:val="004E1723"/>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1C59"/>
    <w:rsid w:val="0053271C"/>
    <w:rsid w:val="00532D48"/>
    <w:rsid w:val="005362C6"/>
    <w:rsid w:val="00543E64"/>
    <w:rsid w:val="0054553E"/>
    <w:rsid w:val="00546B72"/>
    <w:rsid w:val="00546D7A"/>
    <w:rsid w:val="00551791"/>
    <w:rsid w:val="0055404F"/>
    <w:rsid w:val="00555329"/>
    <w:rsid w:val="0055593C"/>
    <w:rsid w:val="005575E1"/>
    <w:rsid w:val="00557837"/>
    <w:rsid w:val="00562AEF"/>
    <w:rsid w:val="00567148"/>
    <w:rsid w:val="00567442"/>
    <w:rsid w:val="00570A3D"/>
    <w:rsid w:val="0057233D"/>
    <w:rsid w:val="005725C3"/>
    <w:rsid w:val="00573AE3"/>
    <w:rsid w:val="00573E31"/>
    <w:rsid w:val="0057503C"/>
    <w:rsid w:val="00575471"/>
    <w:rsid w:val="00583993"/>
    <w:rsid w:val="005872C6"/>
    <w:rsid w:val="00590B17"/>
    <w:rsid w:val="00590EC6"/>
    <w:rsid w:val="005911D6"/>
    <w:rsid w:val="00591D8D"/>
    <w:rsid w:val="00594E67"/>
    <w:rsid w:val="00595854"/>
    <w:rsid w:val="005977C8"/>
    <w:rsid w:val="005A2D96"/>
    <w:rsid w:val="005A3961"/>
    <w:rsid w:val="005A4F27"/>
    <w:rsid w:val="005A6A2E"/>
    <w:rsid w:val="005A77FC"/>
    <w:rsid w:val="005B0CF4"/>
    <w:rsid w:val="005B1046"/>
    <w:rsid w:val="005B25F6"/>
    <w:rsid w:val="005B2BEE"/>
    <w:rsid w:val="005B4965"/>
    <w:rsid w:val="005B5FE6"/>
    <w:rsid w:val="005B6B68"/>
    <w:rsid w:val="005C4B7F"/>
    <w:rsid w:val="005C4EA2"/>
    <w:rsid w:val="005C5293"/>
    <w:rsid w:val="005C5419"/>
    <w:rsid w:val="005C64B5"/>
    <w:rsid w:val="005C6ED8"/>
    <w:rsid w:val="005D050E"/>
    <w:rsid w:val="005D0BAF"/>
    <w:rsid w:val="005D2937"/>
    <w:rsid w:val="005D2C92"/>
    <w:rsid w:val="005D3ABF"/>
    <w:rsid w:val="005D4518"/>
    <w:rsid w:val="005D54D8"/>
    <w:rsid w:val="005D663F"/>
    <w:rsid w:val="005E0D64"/>
    <w:rsid w:val="005E11B4"/>
    <w:rsid w:val="005E1BD7"/>
    <w:rsid w:val="005E21D0"/>
    <w:rsid w:val="005E3353"/>
    <w:rsid w:val="005E5329"/>
    <w:rsid w:val="005E5B38"/>
    <w:rsid w:val="005E66C5"/>
    <w:rsid w:val="005F0CB7"/>
    <w:rsid w:val="005F3A96"/>
    <w:rsid w:val="005F5CCF"/>
    <w:rsid w:val="005F73AB"/>
    <w:rsid w:val="005F7C23"/>
    <w:rsid w:val="00603662"/>
    <w:rsid w:val="006047E5"/>
    <w:rsid w:val="00606E12"/>
    <w:rsid w:val="0061106F"/>
    <w:rsid w:val="006117D5"/>
    <w:rsid w:val="00612B8C"/>
    <w:rsid w:val="00612F9D"/>
    <w:rsid w:val="00615AE1"/>
    <w:rsid w:val="006160EA"/>
    <w:rsid w:val="006202E6"/>
    <w:rsid w:val="00620D83"/>
    <w:rsid w:val="00621716"/>
    <w:rsid w:val="006222CC"/>
    <w:rsid w:val="00624F2E"/>
    <w:rsid w:val="00625462"/>
    <w:rsid w:val="00625EEB"/>
    <w:rsid w:val="006271BA"/>
    <w:rsid w:val="00630A95"/>
    <w:rsid w:val="00631B4F"/>
    <w:rsid w:val="00631EF8"/>
    <w:rsid w:val="00633BB2"/>
    <w:rsid w:val="0063424C"/>
    <w:rsid w:val="006369F7"/>
    <w:rsid w:val="0063775B"/>
    <w:rsid w:val="00640117"/>
    <w:rsid w:val="00640742"/>
    <w:rsid w:val="00641F63"/>
    <w:rsid w:val="00645860"/>
    <w:rsid w:val="0065136C"/>
    <w:rsid w:val="006514FA"/>
    <w:rsid w:val="00653821"/>
    <w:rsid w:val="00654110"/>
    <w:rsid w:val="00662E6F"/>
    <w:rsid w:val="00665C1C"/>
    <w:rsid w:val="00671F80"/>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DD2"/>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90"/>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2656"/>
    <w:rsid w:val="00713274"/>
    <w:rsid w:val="00713780"/>
    <w:rsid w:val="007170C1"/>
    <w:rsid w:val="007179C1"/>
    <w:rsid w:val="007213C3"/>
    <w:rsid w:val="007238F6"/>
    <w:rsid w:val="007272C7"/>
    <w:rsid w:val="00727874"/>
    <w:rsid w:val="00730DFD"/>
    <w:rsid w:val="00730E96"/>
    <w:rsid w:val="00733033"/>
    <w:rsid w:val="007425E3"/>
    <w:rsid w:val="00744076"/>
    <w:rsid w:val="0075159C"/>
    <w:rsid w:val="00753649"/>
    <w:rsid w:val="00761A46"/>
    <w:rsid w:val="007657F4"/>
    <w:rsid w:val="00765921"/>
    <w:rsid w:val="00767BD2"/>
    <w:rsid w:val="00771F57"/>
    <w:rsid w:val="00774915"/>
    <w:rsid w:val="00776487"/>
    <w:rsid w:val="0077670E"/>
    <w:rsid w:val="007767E8"/>
    <w:rsid w:val="0078340D"/>
    <w:rsid w:val="00784E4B"/>
    <w:rsid w:val="00785C42"/>
    <w:rsid w:val="007905BB"/>
    <w:rsid w:val="00792703"/>
    <w:rsid w:val="00792786"/>
    <w:rsid w:val="0079595F"/>
    <w:rsid w:val="0079732B"/>
    <w:rsid w:val="00797B60"/>
    <w:rsid w:val="007A0CEB"/>
    <w:rsid w:val="007A6FD7"/>
    <w:rsid w:val="007A7460"/>
    <w:rsid w:val="007A79CF"/>
    <w:rsid w:val="007A7B64"/>
    <w:rsid w:val="007B20AB"/>
    <w:rsid w:val="007B4441"/>
    <w:rsid w:val="007B4E47"/>
    <w:rsid w:val="007C070D"/>
    <w:rsid w:val="007C1CC7"/>
    <w:rsid w:val="007C286D"/>
    <w:rsid w:val="007C2910"/>
    <w:rsid w:val="007C4B57"/>
    <w:rsid w:val="007C531B"/>
    <w:rsid w:val="007C576C"/>
    <w:rsid w:val="007C62B0"/>
    <w:rsid w:val="007D15F2"/>
    <w:rsid w:val="007D1F75"/>
    <w:rsid w:val="007D38FB"/>
    <w:rsid w:val="007D3CF8"/>
    <w:rsid w:val="007D5E9C"/>
    <w:rsid w:val="007D6FEE"/>
    <w:rsid w:val="007E04CA"/>
    <w:rsid w:val="007E0535"/>
    <w:rsid w:val="007E12F1"/>
    <w:rsid w:val="007E1BD3"/>
    <w:rsid w:val="007E4C5D"/>
    <w:rsid w:val="007E6B39"/>
    <w:rsid w:val="007F0231"/>
    <w:rsid w:val="007F1CE6"/>
    <w:rsid w:val="007F3AF1"/>
    <w:rsid w:val="007F474A"/>
    <w:rsid w:val="007F552E"/>
    <w:rsid w:val="007F58DB"/>
    <w:rsid w:val="007F6B8E"/>
    <w:rsid w:val="008014AB"/>
    <w:rsid w:val="00801865"/>
    <w:rsid w:val="00802601"/>
    <w:rsid w:val="00803EA9"/>
    <w:rsid w:val="00811438"/>
    <w:rsid w:val="008132CF"/>
    <w:rsid w:val="0081389B"/>
    <w:rsid w:val="0081408F"/>
    <w:rsid w:val="008148D6"/>
    <w:rsid w:val="00815A94"/>
    <w:rsid w:val="008170BF"/>
    <w:rsid w:val="008178B0"/>
    <w:rsid w:val="008208D2"/>
    <w:rsid w:val="00820B99"/>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006"/>
    <w:rsid w:val="00872DA0"/>
    <w:rsid w:val="00872EC5"/>
    <w:rsid w:val="00873176"/>
    <w:rsid w:val="00873C45"/>
    <w:rsid w:val="00874EF1"/>
    <w:rsid w:val="008759A3"/>
    <w:rsid w:val="00881985"/>
    <w:rsid w:val="00885D5E"/>
    <w:rsid w:val="00887562"/>
    <w:rsid w:val="0089292E"/>
    <w:rsid w:val="008946AB"/>
    <w:rsid w:val="00894CDB"/>
    <w:rsid w:val="008969A1"/>
    <w:rsid w:val="008A23DC"/>
    <w:rsid w:val="008A26A1"/>
    <w:rsid w:val="008A3F70"/>
    <w:rsid w:val="008A4A78"/>
    <w:rsid w:val="008A5DED"/>
    <w:rsid w:val="008A63D0"/>
    <w:rsid w:val="008A771F"/>
    <w:rsid w:val="008B1A15"/>
    <w:rsid w:val="008B1E09"/>
    <w:rsid w:val="008B4C15"/>
    <w:rsid w:val="008B7CCE"/>
    <w:rsid w:val="008C7403"/>
    <w:rsid w:val="008D10D7"/>
    <w:rsid w:val="008D1644"/>
    <w:rsid w:val="008D1B3E"/>
    <w:rsid w:val="008D4FF1"/>
    <w:rsid w:val="008D58B2"/>
    <w:rsid w:val="008E09BF"/>
    <w:rsid w:val="008E2836"/>
    <w:rsid w:val="008E4378"/>
    <w:rsid w:val="008E70B7"/>
    <w:rsid w:val="008F1DD0"/>
    <w:rsid w:val="008F24C0"/>
    <w:rsid w:val="008F5451"/>
    <w:rsid w:val="00903314"/>
    <w:rsid w:val="00903C22"/>
    <w:rsid w:val="00903D78"/>
    <w:rsid w:val="00903DA1"/>
    <w:rsid w:val="00906DFE"/>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253"/>
    <w:rsid w:val="009519A0"/>
    <w:rsid w:val="009568FE"/>
    <w:rsid w:val="00960783"/>
    <w:rsid w:val="00961ACD"/>
    <w:rsid w:val="00962C9F"/>
    <w:rsid w:val="00963B4B"/>
    <w:rsid w:val="00966378"/>
    <w:rsid w:val="009673AF"/>
    <w:rsid w:val="0097116A"/>
    <w:rsid w:val="009737E4"/>
    <w:rsid w:val="00973EE4"/>
    <w:rsid w:val="00974B41"/>
    <w:rsid w:val="00975951"/>
    <w:rsid w:val="009771E6"/>
    <w:rsid w:val="00977DCB"/>
    <w:rsid w:val="009816E6"/>
    <w:rsid w:val="009906FE"/>
    <w:rsid w:val="00991379"/>
    <w:rsid w:val="00991A3D"/>
    <w:rsid w:val="00992F5A"/>
    <w:rsid w:val="00992F5E"/>
    <w:rsid w:val="0099632E"/>
    <w:rsid w:val="00997C83"/>
    <w:rsid w:val="00997DAC"/>
    <w:rsid w:val="009A0C22"/>
    <w:rsid w:val="009A279E"/>
    <w:rsid w:val="009A29DA"/>
    <w:rsid w:val="009A516A"/>
    <w:rsid w:val="009A5779"/>
    <w:rsid w:val="009A685B"/>
    <w:rsid w:val="009B20D1"/>
    <w:rsid w:val="009B6B55"/>
    <w:rsid w:val="009B7617"/>
    <w:rsid w:val="009B78AC"/>
    <w:rsid w:val="009C0D8C"/>
    <w:rsid w:val="009C329A"/>
    <w:rsid w:val="009C3596"/>
    <w:rsid w:val="009C55FE"/>
    <w:rsid w:val="009C7DAE"/>
    <w:rsid w:val="009D05ED"/>
    <w:rsid w:val="009D281A"/>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07BD"/>
    <w:rsid w:val="00A23015"/>
    <w:rsid w:val="00A2382E"/>
    <w:rsid w:val="00A23B80"/>
    <w:rsid w:val="00A245CE"/>
    <w:rsid w:val="00A2576D"/>
    <w:rsid w:val="00A26C9E"/>
    <w:rsid w:val="00A30558"/>
    <w:rsid w:val="00A3151F"/>
    <w:rsid w:val="00A31A1C"/>
    <w:rsid w:val="00A344D1"/>
    <w:rsid w:val="00A3572D"/>
    <w:rsid w:val="00A35BC9"/>
    <w:rsid w:val="00A36A06"/>
    <w:rsid w:val="00A371B4"/>
    <w:rsid w:val="00A37BA8"/>
    <w:rsid w:val="00A40F73"/>
    <w:rsid w:val="00A41461"/>
    <w:rsid w:val="00A432F0"/>
    <w:rsid w:val="00A441C7"/>
    <w:rsid w:val="00A45845"/>
    <w:rsid w:val="00A460BE"/>
    <w:rsid w:val="00A46805"/>
    <w:rsid w:val="00A47781"/>
    <w:rsid w:val="00A4799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4F4B"/>
    <w:rsid w:val="00A8553F"/>
    <w:rsid w:val="00A8701D"/>
    <w:rsid w:val="00A876EF"/>
    <w:rsid w:val="00A939FD"/>
    <w:rsid w:val="00A9620B"/>
    <w:rsid w:val="00AA0B3D"/>
    <w:rsid w:val="00AA0C39"/>
    <w:rsid w:val="00AA1347"/>
    <w:rsid w:val="00AA13DF"/>
    <w:rsid w:val="00AA17C2"/>
    <w:rsid w:val="00AA2A41"/>
    <w:rsid w:val="00AA2D9A"/>
    <w:rsid w:val="00AA73B1"/>
    <w:rsid w:val="00AA787B"/>
    <w:rsid w:val="00AB16F7"/>
    <w:rsid w:val="00AB1C3B"/>
    <w:rsid w:val="00AB1FBB"/>
    <w:rsid w:val="00AB6A6F"/>
    <w:rsid w:val="00AB7884"/>
    <w:rsid w:val="00AB7F52"/>
    <w:rsid w:val="00AC334F"/>
    <w:rsid w:val="00AC3CAD"/>
    <w:rsid w:val="00AD04AF"/>
    <w:rsid w:val="00AD284F"/>
    <w:rsid w:val="00AD3ADC"/>
    <w:rsid w:val="00AE143B"/>
    <w:rsid w:val="00AE1E1F"/>
    <w:rsid w:val="00AE3420"/>
    <w:rsid w:val="00AE3D02"/>
    <w:rsid w:val="00AE6294"/>
    <w:rsid w:val="00AE76A9"/>
    <w:rsid w:val="00AE7DBE"/>
    <w:rsid w:val="00AF297B"/>
    <w:rsid w:val="00AF46B0"/>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77031"/>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97F"/>
    <w:rsid w:val="00BE7A4A"/>
    <w:rsid w:val="00BF110A"/>
    <w:rsid w:val="00BF22C4"/>
    <w:rsid w:val="00BF3548"/>
    <w:rsid w:val="00BF4E64"/>
    <w:rsid w:val="00BF7719"/>
    <w:rsid w:val="00C0020A"/>
    <w:rsid w:val="00C01C45"/>
    <w:rsid w:val="00C032B2"/>
    <w:rsid w:val="00C054D5"/>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A42"/>
    <w:rsid w:val="00C80D55"/>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6952"/>
    <w:rsid w:val="00CC7073"/>
    <w:rsid w:val="00CC775C"/>
    <w:rsid w:val="00CC77ED"/>
    <w:rsid w:val="00CD3B13"/>
    <w:rsid w:val="00CD4A78"/>
    <w:rsid w:val="00CD6071"/>
    <w:rsid w:val="00CD6B86"/>
    <w:rsid w:val="00CE52EE"/>
    <w:rsid w:val="00CE6F44"/>
    <w:rsid w:val="00CE77C1"/>
    <w:rsid w:val="00CE7F25"/>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07824"/>
    <w:rsid w:val="00D12398"/>
    <w:rsid w:val="00D12BEF"/>
    <w:rsid w:val="00D14D46"/>
    <w:rsid w:val="00D15A09"/>
    <w:rsid w:val="00D15CB1"/>
    <w:rsid w:val="00D164AC"/>
    <w:rsid w:val="00D16FC7"/>
    <w:rsid w:val="00D214D9"/>
    <w:rsid w:val="00D22647"/>
    <w:rsid w:val="00D246EC"/>
    <w:rsid w:val="00D256DD"/>
    <w:rsid w:val="00D260F3"/>
    <w:rsid w:val="00D26988"/>
    <w:rsid w:val="00D27B88"/>
    <w:rsid w:val="00D32530"/>
    <w:rsid w:val="00D33411"/>
    <w:rsid w:val="00D36856"/>
    <w:rsid w:val="00D4160D"/>
    <w:rsid w:val="00D42582"/>
    <w:rsid w:val="00D43C58"/>
    <w:rsid w:val="00D43EB0"/>
    <w:rsid w:val="00D4423E"/>
    <w:rsid w:val="00D47073"/>
    <w:rsid w:val="00D506B1"/>
    <w:rsid w:val="00D51DE0"/>
    <w:rsid w:val="00D54225"/>
    <w:rsid w:val="00D57306"/>
    <w:rsid w:val="00D57E25"/>
    <w:rsid w:val="00D60A51"/>
    <w:rsid w:val="00D61EF0"/>
    <w:rsid w:val="00D62FF5"/>
    <w:rsid w:val="00D6316F"/>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29B2"/>
    <w:rsid w:val="00DC3EE9"/>
    <w:rsid w:val="00DD10A9"/>
    <w:rsid w:val="00DD311F"/>
    <w:rsid w:val="00DD3C4C"/>
    <w:rsid w:val="00DE0D04"/>
    <w:rsid w:val="00DE2207"/>
    <w:rsid w:val="00DE4849"/>
    <w:rsid w:val="00DE6267"/>
    <w:rsid w:val="00DF2346"/>
    <w:rsid w:val="00DF2C6C"/>
    <w:rsid w:val="00DF4C14"/>
    <w:rsid w:val="00DF5ECD"/>
    <w:rsid w:val="00DF65C9"/>
    <w:rsid w:val="00DF67CA"/>
    <w:rsid w:val="00E00603"/>
    <w:rsid w:val="00E01934"/>
    <w:rsid w:val="00E03227"/>
    <w:rsid w:val="00E055BC"/>
    <w:rsid w:val="00E057A5"/>
    <w:rsid w:val="00E07DD4"/>
    <w:rsid w:val="00E114F1"/>
    <w:rsid w:val="00E11F2A"/>
    <w:rsid w:val="00E12153"/>
    <w:rsid w:val="00E135BB"/>
    <w:rsid w:val="00E15050"/>
    <w:rsid w:val="00E1769A"/>
    <w:rsid w:val="00E20B86"/>
    <w:rsid w:val="00E212FD"/>
    <w:rsid w:val="00E24E63"/>
    <w:rsid w:val="00E261CB"/>
    <w:rsid w:val="00E27C5A"/>
    <w:rsid w:val="00E27E55"/>
    <w:rsid w:val="00E303CE"/>
    <w:rsid w:val="00E30F30"/>
    <w:rsid w:val="00E31589"/>
    <w:rsid w:val="00E31975"/>
    <w:rsid w:val="00E31F9C"/>
    <w:rsid w:val="00E33810"/>
    <w:rsid w:val="00E42D0C"/>
    <w:rsid w:val="00E461A2"/>
    <w:rsid w:val="00E5051C"/>
    <w:rsid w:val="00E50A49"/>
    <w:rsid w:val="00E54587"/>
    <w:rsid w:val="00E54658"/>
    <w:rsid w:val="00E55829"/>
    <w:rsid w:val="00E60751"/>
    <w:rsid w:val="00E62863"/>
    <w:rsid w:val="00E62D44"/>
    <w:rsid w:val="00E6630C"/>
    <w:rsid w:val="00E703C2"/>
    <w:rsid w:val="00E73139"/>
    <w:rsid w:val="00E7365B"/>
    <w:rsid w:val="00E7391F"/>
    <w:rsid w:val="00E761FD"/>
    <w:rsid w:val="00E76861"/>
    <w:rsid w:val="00E84DD8"/>
    <w:rsid w:val="00E86D85"/>
    <w:rsid w:val="00E901C2"/>
    <w:rsid w:val="00E905B4"/>
    <w:rsid w:val="00E92EC7"/>
    <w:rsid w:val="00E966CE"/>
    <w:rsid w:val="00E96BB5"/>
    <w:rsid w:val="00E96BFF"/>
    <w:rsid w:val="00E97404"/>
    <w:rsid w:val="00EA03DA"/>
    <w:rsid w:val="00EA25FA"/>
    <w:rsid w:val="00EA2C6B"/>
    <w:rsid w:val="00EA687F"/>
    <w:rsid w:val="00EB05CB"/>
    <w:rsid w:val="00EB1C31"/>
    <w:rsid w:val="00EB2D17"/>
    <w:rsid w:val="00EB2DB8"/>
    <w:rsid w:val="00EB306B"/>
    <w:rsid w:val="00EB36C9"/>
    <w:rsid w:val="00EB4049"/>
    <w:rsid w:val="00EB710D"/>
    <w:rsid w:val="00EB797B"/>
    <w:rsid w:val="00EC3AFD"/>
    <w:rsid w:val="00EC3C3E"/>
    <w:rsid w:val="00EC6D31"/>
    <w:rsid w:val="00EC6FC8"/>
    <w:rsid w:val="00EC75B0"/>
    <w:rsid w:val="00ED56B9"/>
    <w:rsid w:val="00ED5870"/>
    <w:rsid w:val="00ED5E4C"/>
    <w:rsid w:val="00EE3947"/>
    <w:rsid w:val="00EE6A27"/>
    <w:rsid w:val="00EE7899"/>
    <w:rsid w:val="00EF14ED"/>
    <w:rsid w:val="00EF1CEE"/>
    <w:rsid w:val="00EF205A"/>
    <w:rsid w:val="00EF2853"/>
    <w:rsid w:val="00EF3EC5"/>
    <w:rsid w:val="00EF46D7"/>
    <w:rsid w:val="00EF50F0"/>
    <w:rsid w:val="00EF5684"/>
    <w:rsid w:val="00EF7A36"/>
    <w:rsid w:val="00F011E5"/>
    <w:rsid w:val="00F047F4"/>
    <w:rsid w:val="00F05365"/>
    <w:rsid w:val="00F05869"/>
    <w:rsid w:val="00F0710E"/>
    <w:rsid w:val="00F127FB"/>
    <w:rsid w:val="00F13818"/>
    <w:rsid w:val="00F13C5F"/>
    <w:rsid w:val="00F143C9"/>
    <w:rsid w:val="00F1591D"/>
    <w:rsid w:val="00F15BCC"/>
    <w:rsid w:val="00F15EAF"/>
    <w:rsid w:val="00F17FAC"/>
    <w:rsid w:val="00F25F68"/>
    <w:rsid w:val="00F26BAB"/>
    <w:rsid w:val="00F3020F"/>
    <w:rsid w:val="00F30AEA"/>
    <w:rsid w:val="00F31D82"/>
    <w:rsid w:val="00F31DAB"/>
    <w:rsid w:val="00F3329F"/>
    <w:rsid w:val="00F34A07"/>
    <w:rsid w:val="00F35F72"/>
    <w:rsid w:val="00F36919"/>
    <w:rsid w:val="00F42BEF"/>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AA5"/>
    <w:rsid w:val="00F74B9D"/>
    <w:rsid w:val="00F7656C"/>
    <w:rsid w:val="00F7661E"/>
    <w:rsid w:val="00F7676A"/>
    <w:rsid w:val="00F76DA8"/>
    <w:rsid w:val="00F822B2"/>
    <w:rsid w:val="00F83B10"/>
    <w:rsid w:val="00F84378"/>
    <w:rsid w:val="00F87407"/>
    <w:rsid w:val="00F87A60"/>
    <w:rsid w:val="00F87D32"/>
    <w:rsid w:val="00F91911"/>
    <w:rsid w:val="00F923B1"/>
    <w:rsid w:val="00F92425"/>
    <w:rsid w:val="00F9268C"/>
    <w:rsid w:val="00F92828"/>
    <w:rsid w:val="00F9336F"/>
    <w:rsid w:val="00F9403D"/>
    <w:rsid w:val="00F94CFD"/>
    <w:rsid w:val="00F95264"/>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61C0"/>
    <w:rsid w:val="00FC7F3C"/>
    <w:rsid w:val="00FD1427"/>
    <w:rsid w:val="00FD2FE8"/>
    <w:rsid w:val="00FD4D6B"/>
    <w:rsid w:val="00FD666C"/>
    <w:rsid w:val="00FD6B25"/>
    <w:rsid w:val="00FD78AC"/>
    <w:rsid w:val="00FE0B1A"/>
    <w:rsid w:val="00FE2DDA"/>
    <w:rsid w:val="00FE765F"/>
    <w:rsid w:val="00FE7C74"/>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5A16C9F-E6CA-4FBA-B0F5-16F583F99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styleId="33">
    <w:name w:val="Body Text 3"/>
    <w:basedOn w:val="a"/>
    <w:link w:val="34"/>
    <w:uiPriority w:val="99"/>
    <w:semiHidden/>
    <w:unhideWhenUsed/>
    <w:rsid w:val="003563CB"/>
    <w:pPr>
      <w:widowControl/>
      <w:autoSpaceDE/>
      <w:autoSpaceDN/>
      <w:adjustRightInd/>
      <w:spacing w:after="120"/>
    </w:pPr>
    <w:rPr>
      <w:sz w:val="16"/>
      <w:szCs w:val="16"/>
      <w:lang w:val="x-none" w:eastAsia="x-none"/>
    </w:rPr>
  </w:style>
  <w:style w:type="character" w:customStyle="1" w:styleId="34">
    <w:name w:val="Основной текст 3 Знак"/>
    <w:basedOn w:val="a1"/>
    <w:link w:val="33"/>
    <w:uiPriority w:val="99"/>
    <w:semiHidden/>
    <w:rsid w:val="003563CB"/>
    <w:rPr>
      <w:sz w:val="16"/>
      <w:szCs w:val="16"/>
      <w:lang w:val="x-none" w:eastAsia="x-none"/>
    </w:rPr>
  </w:style>
  <w:style w:type="paragraph" w:customStyle="1" w:styleId="af5">
    <w:basedOn w:val="a"/>
    <w:next w:val="af6"/>
    <w:link w:val="af7"/>
    <w:qFormat/>
    <w:rsid w:val="003563CB"/>
    <w:pPr>
      <w:widowControl/>
      <w:autoSpaceDE/>
      <w:autoSpaceDN/>
      <w:adjustRightInd/>
      <w:jc w:val="center"/>
    </w:pPr>
    <w:rPr>
      <w:sz w:val="28"/>
    </w:rPr>
  </w:style>
  <w:style w:type="character" w:customStyle="1" w:styleId="af7">
    <w:name w:val="Название Знак"/>
    <w:link w:val="af5"/>
    <w:rsid w:val="003563CB"/>
    <w:rPr>
      <w:rFonts w:ascii="Times New Roman" w:eastAsia="Times New Roman" w:hAnsi="Times New Roman"/>
      <w:sz w:val="28"/>
    </w:rPr>
  </w:style>
  <w:style w:type="paragraph" w:styleId="af6">
    <w:name w:val="Title"/>
    <w:basedOn w:val="a"/>
    <w:next w:val="a"/>
    <w:link w:val="af8"/>
    <w:qFormat/>
    <w:rsid w:val="003563CB"/>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1"/>
    <w:link w:val="af6"/>
    <w:rsid w:val="003563C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FA8DB8-1C3A-4BD4-869A-87E514648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0</TotalTime>
  <Pages>1</Pages>
  <Words>4187</Words>
  <Characters>23870</Characters>
  <Application>Microsoft Office Word</Application>
  <DocSecurity>0</DocSecurity>
  <Lines>198</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28001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3</cp:revision>
  <cp:lastPrinted>2021-12-02T12:44:00Z</cp:lastPrinted>
  <dcterms:created xsi:type="dcterms:W3CDTF">2026-09-17T06:12:00Z</dcterms:created>
  <dcterms:modified xsi:type="dcterms:W3CDTF">2026-09-17T06:12:00Z</dcterms:modified>
</cp:coreProperties>
</file>